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5B24F" w14:textId="77777777" w:rsidR="00DD1444" w:rsidRDefault="00DD1444" w:rsidP="00D42526">
      <w:pPr>
        <w:pStyle w:val="Titel"/>
        <w:spacing w:before="100" w:beforeAutospacing="1" w:after="100" w:afterAutospacing="1" w:line="300" w:lineRule="exact"/>
        <w:rPr>
          <w:lang w:val="en-US"/>
        </w:rPr>
      </w:pPr>
    </w:p>
    <w:p w14:paraId="465635F9" w14:textId="77777777" w:rsidR="002C15FE" w:rsidRDefault="002C15FE" w:rsidP="002C15FE">
      <w:pPr>
        <w:rPr>
          <w:lang w:val="en-US"/>
        </w:rPr>
      </w:pPr>
    </w:p>
    <w:p w14:paraId="746170EA" w14:textId="7216A7A8" w:rsidR="00D62023" w:rsidRPr="00D711ED" w:rsidRDefault="00DD1444" w:rsidP="00D62023">
      <w:pPr>
        <w:pStyle w:val="Titel"/>
        <w:spacing w:before="100" w:beforeAutospacing="1" w:after="100" w:afterAutospacing="1" w:line="300" w:lineRule="exact"/>
        <w:ind w:left="0" w:firstLine="0"/>
        <w:rPr>
          <w:lang w:val="en-US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5D3D5811" wp14:editId="7CB630C4">
                <wp:simplePos x="0" y="0"/>
                <wp:positionH relativeFrom="page">
                  <wp:posOffset>5502910</wp:posOffset>
                </wp:positionH>
                <wp:positionV relativeFrom="page">
                  <wp:posOffset>2336800</wp:posOffset>
                </wp:positionV>
                <wp:extent cx="1828800" cy="705485"/>
                <wp:effectExtent l="0" t="0" r="0" b="571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0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BF087" w14:textId="0DAF4781" w:rsidR="00DD1444" w:rsidRDefault="00B07481">
                            <w:pPr>
                              <w:pStyle w:val="UBAbtFakInst"/>
                              <w:spacing w:line="200" w:lineRule="exact"/>
                            </w:pPr>
                            <w:r>
                              <w:t>Innovation Office</w:t>
                            </w:r>
                          </w:p>
                          <w:p w14:paraId="04506D46" w14:textId="61D7ADAE" w:rsidR="00B07481" w:rsidRPr="00D034B9" w:rsidRDefault="00B07481">
                            <w:pPr>
                              <w:pStyle w:val="UBAbtFakInst"/>
                              <w:spacing w:line="200" w:lineRule="exact"/>
                              <w:rPr>
                                <w:b w:val="0"/>
                                <w:bCs/>
                              </w:rPr>
                            </w:pPr>
                            <w:proofErr w:type="spellStart"/>
                            <w:r w:rsidRPr="00D034B9">
                              <w:rPr>
                                <w:b w:val="0"/>
                                <w:bCs/>
                              </w:rPr>
                              <w:t>Hochschulstrasse</w:t>
                            </w:r>
                            <w:proofErr w:type="spellEnd"/>
                            <w:r w:rsidRPr="00D034B9">
                              <w:rPr>
                                <w:b w:val="0"/>
                                <w:bCs/>
                              </w:rPr>
                              <w:t xml:space="preserve"> 6</w:t>
                            </w:r>
                          </w:p>
                          <w:p w14:paraId="2A2EC920" w14:textId="2EEDCF8B" w:rsidR="00B07481" w:rsidRPr="00D034B9" w:rsidRDefault="00B07481">
                            <w:pPr>
                              <w:pStyle w:val="UBAbtFakInst"/>
                              <w:spacing w:line="200" w:lineRule="exact"/>
                              <w:rPr>
                                <w:b w:val="0"/>
                                <w:bCs/>
                              </w:rPr>
                            </w:pPr>
                            <w:r w:rsidRPr="00D034B9">
                              <w:rPr>
                                <w:b w:val="0"/>
                                <w:bCs/>
                              </w:rPr>
                              <w:t>CH-3012 Bern</w:t>
                            </w:r>
                          </w:p>
                          <w:p w14:paraId="743FC622" w14:textId="499631B2" w:rsidR="00B07481" w:rsidRPr="00D034B9" w:rsidRDefault="00B07481">
                            <w:pPr>
                              <w:pStyle w:val="UBAbtFakInst"/>
                              <w:spacing w:line="200" w:lineRule="exact"/>
                              <w:rPr>
                                <w:b w:val="0"/>
                                <w:bCs/>
                              </w:rPr>
                            </w:pPr>
                            <w:r w:rsidRPr="00D034B9">
                              <w:rPr>
                                <w:b w:val="0"/>
                                <w:bCs/>
                              </w:rPr>
                              <w:t>InnovationOffice</w:t>
                            </w:r>
                            <w:r>
                              <w:rPr>
                                <w:b w:val="0"/>
                                <w:bCs/>
                              </w:rPr>
                              <w:t>@unibe.ch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D5811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433.3pt;margin-top:184pt;width:2in;height:55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" o:allowoverlap="f" filled="f" stroked="f">
                <v:textbox inset="0,0,0,0">
                  <w:txbxContent>
                    <w:p w14:paraId="580BF087" w14:textId="0DAF4781" w:rsidR="00DD1444" w:rsidRDefault="00B07481">
                      <w:pPr>
                        <w:pStyle w:val="UBAbtFakInst"/>
                        <w:spacing w:line="200" w:lineRule="exact"/>
                      </w:pPr>
                      <w:r>
                        <w:t>Innovation Office</w:t>
                      </w:r>
                    </w:p>
                    <w:p w14:paraId="04506D46" w14:textId="61D7ADAE" w:rsidR="00B07481" w:rsidRPr="00D034B9" w:rsidRDefault="00B07481">
                      <w:pPr>
                        <w:pStyle w:val="UBAbtFakInst"/>
                        <w:spacing w:line="200" w:lineRule="exact"/>
                        <w:rPr>
                          <w:b w:val="0"/>
                          <w:bCs/>
                        </w:rPr>
                      </w:pPr>
                      <w:proofErr w:type="spellStart"/>
                      <w:r w:rsidRPr="00D034B9">
                        <w:rPr>
                          <w:b w:val="0"/>
                          <w:bCs/>
                        </w:rPr>
                        <w:t>Hochschulstrasse</w:t>
                      </w:r>
                      <w:proofErr w:type="spellEnd"/>
                      <w:r w:rsidRPr="00D034B9">
                        <w:rPr>
                          <w:b w:val="0"/>
                          <w:bCs/>
                        </w:rPr>
                        <w:t xml:space="preserve"> 6</w:t>
                      </w:r>
                    </w:p>
                    <w:p w14:paraId="2A2EC920" w14:textId="2EEDCF8B" w:rsidR="00B07481" w:rsidRPr="00D034B9" w:rsidRDefault="00B07481">
                      <w:pPr>
                        <w:pStyle w:val="UBAbtFakInst"/>
                        <w:spacing w:line="200" w:lineRule="exact"/>
                        <w:rPr>
                          <w:b w:val="0"/>
                          <w:bCs/>
                        </w:rPr>
                      </w:pPr>
                      <w:r w:rsidRPr="00D034B9">
                        <w:rPr>
                          <w:b w:val="0"/>
                          <w:bCs/>
                        </w:rPr>
                        <w:t>CH-3012 Bern</w:t>
                      </w:r>
                    </w:p>
                    <w:p w14:paraId="743FC622" w14:textId="499631B2" w:rsidR="00B07481" w:rsidRPr="00D034B9" w:rsidRDefault="00B07481">
                      <w:pPr>
                        <w:pStyle w:val="UBAbtFakInst"/>
                        <w:spacing w:line="200" w:lineRule="exact"/>
                        <w:rPr>
                          <w:b w:val="0"/>
                          <w:bCs/>
                        </w:rPr>
                      </w:pPr>
                      <w:r w:rsidRPr="00D034B9">
                        <w:rPr>
                          <w:b w:val="0"/>
                          <w:bCs/>
                        </w:rPr>
                        <w:t>InnovationOffice</w:t>
                      </w:r>
                      <w:r>
                        <w:rPr>
                          <w:b w:val="0"/>
                          <w:bCs/>
                        </w:rPr>
                        <w:t>@unibe.ch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proofErr w:type="spellStart"/>
      <w:r w:rsidR="004F2322" w:rsidRPr="00D711ED">
        <w:rPr>
          <w:lang w:val="en-US"/>
        </w:rPr>
        <w:t>s</w:t>
      </w:r>
      <w:r w:rsidR="00D62023" w:rsidRPr="00D711ED">
        <w:rPr>
          <w:lang w:val="en-US"/>
        </w:rPr>
        <w:t>item</w:t>
      </w:r>
      <w:r w:rsidR="004F2322" w:rsidRPr="00D711ED">
        <w:rPr>
          <w:lang w:val="en-US"/>
        </w:rPr>
        <w:t>-insel</w:t>
      </w:r>
      <w:proofErr w:type="spellEnd"/>
      <w:r w:rsidR="00D62023" w:rsidRPr="00D711ED">
        <w:rPr>
          <w:lang w:val="en-US"/>
        </w:rPr>
        <w:t xml:space="preserve"> Support Fund</w:t>
      </w:r>
      <w:r w:rsidR="00754DFF">
        <w:rPr>
          <w:lang w:val="en-US"/>
        </w:rPr>
        <w:t>s</w:t>
      </w:r>
      <w:r w:rsidR="004F2322" w:rsidRPr="00D711ED">
        <w:rPr>
          <w:lang w:val="en-US"/>
        </w:rPr>
        <w:t xml:space="preserve"> (SISF)</w:t>
      </w:r>
    </w:p>
    <w:p w14:paraId="5935AA95" w14:textId="6D170D16" w:rsidR="008D6BD2" w:rsidRDefault="00161DF9" w:rsidP="00D62023">
      <w:pPr>
        <w:pStyle w:val="Titel"/>
        <w:spacing w:before="100" w:beforeAutospacing="1" w:after="100" w:afterAutospacing="1" w:line="300" w:lineRule="exact"/>
        <w:ind w:left="0" w:firstLine="0"/>
      </w:pPr>
      <w:r w:rsidRPr="003B4525">
        <w:t xml:space="preserve">Formular für die </w:t>
      </w:r>
      <w:r w:rsidR="00613083">
        <w:t>5</w:t>
      </w:r>
      <w:r w:rsidR="00BB0A97">
        <w:t xml:space="preserve">. </w:t>
      </w:r>
      <w:proofErr w:type="spellStart"/>
      <w:r w:rsidR="00735510">
        <w:t>Gesuchs</w:t>
      </w:r>
      <w:r w:rsidRPr="003B4525">
        <w:t>eingabe</w:t>
      </w:r>
      <w:proofErr w:type="spellEnd"/>
      <w:r w:rsidR="00B26BA1">
        <w:t xml:space="preserve"> </w:t>
      </w:r>
      <w:r w:rsidR="00BB0A97">
        <w:t>(</w:t>
      </w:r>
      <w:r w:rsidR="00B26BA1">
        <w:t>20</w:t>
      </w:r>
      <w:r w:rsidR="00BB0A97">
        <w:t>2</w:t>
      </w:r>
      <w:r w:rsidR="00613083">
        <w:t>3</w:t>
      </w:r>
      <w:r w:rsidR="00BB0A97"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5805"/>
      </w:tblGrid>
      <w:tr w:rsidR="00D03D11" w14:paraId="64EDFE4F" w14:textId="77777777" w:rsidTr="00D034B9">
        <w:tc>
          <w:tcPr>
            <w:tcW w:w="2972" w:type="dxa"/>
            <w:shd w:val="clear" w:color="auto" w:fill="A6A6A6" w:themeFill="background1" w:themeFillShade="A6"/>
          </w:tcPr>
          <w:p w14:paraId="4227B7E8" w14:textId="77777777" w:rsidR="007C73D2" w:rsidRDefault="000F3566" w:rsidP="000F4C3F">
            <w:pPr>
              <w:pStyle w:val="UBFliesstext"/>
              <w:spacing w:line="240" w:lineRule="auto"/>
              <w:rPr>
                <w:b/>
              </w:rPr>
            </w:pPr>
            <w:r>
              <w:rPr>
                <w:b/>
              </w:rPr>
              <w:t>Vorname und Name</w:t>
            </w:r>
          </w:p>
          <w:p w14:paraId="7ADDED6B" w14:textId="5A80D0DD" w:rsidR="00DB6EFE" w:rsidRPr="000F3566" w:rsidRDefault="007C73D2" w:rsidP="000F4C3F">
            <w:pPr>
              <w:pStyle w:val="UBFliesstext"/>
              <w:spacing w:line="240" w:lineRule="auto"/>
              <w:rPr>
                <w:b/>
              </w:rPr>
            </w:pPr>
            <w:r>
              <w:rPr>
                <w:b/>
              </w:rPr>
              <w:t>Haupt-</w:t>
            </w:r>
            <w:r w:rsidR="000F4C3F">
              <w:rPr>
                <w:b/>
              </w:rPr>
              <w:t>Antragsteller/in</w:t>
            </w:r>
          </w:p>
        </w:tc>
        <w:tc>
          <w:tcPr>
            <w:tcW w:w="5805" w:type="dxa"/>
            <w:shd w:val="clear" w:color="auto" w:fill="FFFFFF" w:themeFill="background1"/>
          </w:tcPr>
          <w:p w14:paraId="2EEA132A" w14:textId="77777777" w:rsidR="00D03D11" w:rsidRPr="000F3566" w:rsidRDefault="00D03D11" w:rsidP="00D03D11">
            <w:pPr>
              <w:rPr>
                <w:b/>
              </w:rPr>
            </w:pPr>
          </w:p>
        </w:tc>
      </w:tr>
      <w:tr w:rsidR="007C73D2" w14:paraId="153B6110" w14:textId="77777777" w:rsidTr="00D034B9">
        <w:tc>
          <w:tcPr>
            <w:tcW w:w="2972" w:type="dxa"/>
            <w:shd w:val="clear" w:color="auto" w:fill="A6A6A6" w:themeFill="background1" w:themeFillShade="A6"/>
          </w:tcPr>
          <w:p w14:paraId="7ACED0DA" w14:textId="77777777" w:rsidR="007C73D2" w:rsidRDefault="007C73D2" w:rsidP="000F3566">
            <w:pPr>
              <w:pStyle w:val="UBFliesstext"/>
              <w:spacing w:line="240" w:lineRule="auto"/>
              <w:rPr>
                <w:b/>
              </w:rPr>
            </w:pPr>
            <w:r>
              <w:rPr>
                <w:b/>
              </w:rPr>
              <w:t>Vorname und Name</w:t>
            </w:r>
          </w:p>
          <w:p w14:paraId="254FC1E2" w14:textId="0E5C4C14" w:rsidR="007C73D2" w:rsidRDefault="00E620A5" w:rsidP="000F3566">
            <w:pPr>
              <w:pStyle w:val="UBFliesstext"/>
              <w:spacing w:line="240" w:lineRule="auto"/>
              <w:rPr>
                <w:b/>
              </w:rPr>
            </w:pPr>
            <w:r>
              <w:rPr>
                <w:b/>
              </w:rPr>
              <w:t>W</w:t>
            </w:r>
            <w:r w:rsidR="00BD06DC">
              <w:rPr>
                <w:b/>
              </w:rPr>
              <w:t>eitere Antragstelle</w:t>
            </w:r>
            <w:r>
              <w:rPr>
                <w:b/>
              </w:rPr>
              <w:t>nde</w:t>
            </w:r>
          </w:p>
        </w:tc>
        <w:tc>
          <w:tcPr>
            <w:tcW w:w="5805" w:type="dxa"/>
          </w:tcPr>
          <w:p w14:paraId="7B02643F" w14:textId="77777777" w:rsidR="00217518" w:rsidRDefault="00217518">
            <w:pPr>
              <w:tabs>
                <w:tab w:val="left" w:pos="2042"/>
              </w:tabs>
            </w:pPr>
          </w:p>
          <w:p w14:paraId="7FCDCCEB" w14:textId="6B117E1D" w:rsidR="00B07481" w:rsidRDefault="00B07481" w:rsidP="00D034B9">
            <w:pPr>
              <w:tabs>
                <w:tab w:val="left" w:pos="2042"/>
              </w:tabs>
            </w:pPr>
          </w:p>
        </w:tc>
      </w:tr>
      <w:tr w:rsidR="00D03D11" w14:paraId="718F7236" w14:textId="77777777" w:rsidTr="00D034B9">
        <w:tc>
          <w:tcPr>
            <w:tcW w:w="2972" w:type="dxa"/>
            <w:shd w:val="clear" w:color="auto" w:fill="A6A6A6" w:themeFill="background1" w:themeFillShade="A6"/>
          </w:tcPr>
          <w:p w14:paraId="1942048D" w14:textId="77777777" w:rsidR="00D03D11" w:rsidRDefault="000F3566" w:rsidP="000F3566">
            <w:pPr>
              <w:pStyle w:val="UBFliesstext"/>
              <w:spacing w:line="240" w:lineRule="auto"/>
              <w:rPr>
                <w:b/>
              </w:rPr>
            </w:pPr>
            <w:r>
              <w:rPr>
                <w:b/>
              </w:rPr>
              <w:t>Projekttitel</w:t>
            </w:r>
          </w:p>
          <w:p w14:paraId="14B565A0" w14:textId="77777777" w:rsidR="000F3566" w:rsidRPr="000F3566" w:rsidRDefault="000F3566" w:rsidP="000F3566">
            <w:pPr>
              <w:pStyle w:val="UBFliesstext"/>
              <w:spacing w:line="240" w:lineRule="auto"/>
              <w:rPr>
                <w:b/>
              </w:rPr>
            </w:pPr>
          </w:p>
        </w:tc>
        <w:tc>
          <w:tcPr>
            <w:tcW w:w="5805" w:type="dxa"/>
            <w:shd w:val="clear" w:color="auto" w:fill="FFFFFF" w:themeFill="background1"/>
          </w:tcPr>
          <w:p w14:paraId="0E085AC8" w14:textId="77777777" w:rsidR="00D03D11" w:rsidRDefault="00D03D11" w:rsidP="00D03D11"/>
        </w:tc>
      </w:tr>
      <w:tr w:rsidR="00DB6EFE" w14:paraId="31745859" w14:textId="77777777" w:rsidTr="00D034B9">
        <w:tc>
          <w:tcPr>
            <w:tcW w:w="2972" w:type="dxa"/>
            <w:shd w:val="clear" w:color="auto" w:fill="A6A6A6" w:themeFill="background1" w:themeFillShade="A6"/>
          </w:tcPr>
          <w:p w14:paraId="271D6D5E" w14:textId="1AD9929E" w:rsidR="00DB6EFE" w:rsidRDefault="00E620A5" w:rsidP="00DB6EFE">
            <w:pPr>
              <w:pStyle w:val="UBFliesstext"/>
              <w:spacing w:line="240" w:lineRule="auto"/>
              <w:rPr>
                <w:b/>
              </w:rPr>
            </w:pPr>
            <w:r>
              <w:rPr>
                <w:b/>
              </w:rPr>
              <w:t>B</w:t>
            </w:r>
            <w:r w:rsidR="00DB6EFE">
              <w:rPr>
                <w:b/>
              </w:rPr>
              <w:t>eteiligte Fakultäten (bzw. Inselspital)</w:t>
            </w:r>
          </w:p>
        </w:tc>
        <w:tc>
          <w:tcPr>
            <w:tcW w:w="5805" w:type="dxa"/>
            <w:shd w:val="clear" w:color="auto" w:fill="FFFFFF" w:themeFill="background1"/>
          </w:tcPr>
          <w:p w14:paraId="2EF96A6B" w14:textId="77777777" w:rsidR="00DB6EFE" w:rsidRDefault="00DB6EFE" w:rsidP="00D03D11"/>
        </w:tc>
      </w:tr>
      <w:tr w:rsidR="00173212" w14:paraId="25F3B1B3" w14:textId="77777777" w:rsidTr="00D034B9">
        <w:tc>
          <w:tcPr>
            <w:tcW w:w="2972" w:type="dxa"/>
            <w:shd w:val="clear" w:color="auto" w:fill="A6A6A6" w:themeFill="background1" w:themeFillShade="A6"/>
          </w:tcPr>
          <w:p w14:paraId="576E2120" w14:textId="27DA7331" w:rsidR="00173212" w:rsidRDefault="00E620A5" w:rsidP="00042B30">
            <w:pPr>
              <w:pStyle w:val="UBFliesstext"/>
              <w:spacing w:line="240" w:lineRule="auto"/>
              <w:rPr>
                <w:b/>
              </w:rPr>
            </w:pPr>
            <w:r>
              <w:rPr>
                <w:b/>
              </w:rPr>
              <w:t>A</w:t>
            </w:r>
            <w:r w:rsidR="00173212">
              <w:rPr>
                <w:b/>
              </w:rPr>
              <w:t>n welcher zugelassenen SISF-Forschungsplattform</w:t>
            </w:r>
            <w:r w:rsidR="00042B30">
              <w:rPr>
                <w:b/>
              </w:rPr>
              <w:t>*</w:t>
            </w:r>
            <w:r w:rsidR="00173212">
              <w:rPr>
                <w:b/>
              </w:rPr>
              <w:t xml:space="preserve"> soll </w:t>
            </w:r>
            <w:r w:rsidR="00D36428">
              <w:rPr>
                <w:b/>
              </w:rPr>
              <w:t xml:space="preserve">das </w:t>
            </w:r>
            <w:r w:rsidR="00173212">
              <w:rPr>
                <w:b/>
              </w:rPr>
              <w:t>Projekt ausgeführt werden?</w:t>
            </w:r>
          </w:p>
        </w:tc>
        <w:tc>
          <w:tcPr>
            <w:tcW w:w="5805" w:type="dxa"/>
            <w:shd w:val="clear" w:color="auto" w:fill="FFFFFF" w:themeFill="background1"/>
          </w:tcPr>
          <w:p w14:paraId="36F9BDD0" w14:textId="77777777" w:rsidR="00173212" w:rsidRDefault="00173212" w:rsidP="00D03D11"/>
        </w:tc>
      </w:tr>
    </w:tbl>
    <w:p w14:paraId="10F4F167" w14:textId="77777777" w:rsidR="00D03D11" w:rsidRDefault="00D03D11" w:rsidP="00D03D11"/>
    <w:p w14:paraId="1FDDB9F0" w14:textId="676CCD5B" w:rsidR="00042B30" w:rsidRDefault="00042B30" w:rsidP="00EA22DB">
      <w:r>
        <w:t xml:space="preserve">*Liste der zugelassenen interdisziplinären SISF-Forschungsplattformen </w:t>
      </w:r>
      <w:r w:rsidR="00D27F93">
        <w:t>(siehe</w:t>
      </w:r>
      <w:r w:rsidR="00D27F93" w:rsidRPr="006D07F3">
        <w:t xml:space="preserve"> Website</w:t>
      </w:r>
      <w:r w:rsidR="00D27F93">
        <w:t>)</w:t>
      </w:r>
    </w:p>
    <w:p w14:paraId="1832E489" w14:textId="77777777" w:rsidR="00042B30" w:rsidRPr="00D03D11" w:rsidRDefault="00042B30" w:rsidP="00EA22DB"/>
    <w:p w14:paraId="73762605" w14:textId="4EE1C09D" w:rsidR="000D4780" w:rsidRDefault="00A27961" w:rsidP="00EA22DB">
      <w:pPr>
        <w:pStyle w:val="UBFliesstext"/>
        <w:spacing w:before="60" w:line="240" w:lineRule="auto"/>
      </w:pPr>
      <w:bookmarkStart w:id="0" w:name="inhalt"/>
      <w:bookmarkEnd w:id="0"/>
      <w:r>
        <w:t xml:space="preserve">Das Gesuch </w:t>
      </w:r>
      <w:r w:rsidR="00E46E22">
        <w:t xml:space="preserve">ist </w:t>
      </w:r>
      <w:r w:rsidR="006854BC">
        <w:t>beim Vizerektorat</w:t>
      </w:r>
      <w:r w:rsidR="001065FC">
        <w:t xml:space="preserve"> Forschung</w:t>
      </w:r>
      <w:r w:rsidR="00E46E22">
        <w:t xml:space="preserve"> (</w:t>
      </w:r>
      <w:r w:rsidR="00C35E23">
        <w:t>I</w:t>
      </w:r>
      <w:r w:rsidR="00EA4103">
        <w:t>nnovation</w:t>
      </w:r>
      <w:r w:rsidR="00C35E23">
        <w:t>O</w:t>
      </w:r>
      <w:r w:rsidR="00EA4103">
        <w:t>ffice@unibe.ch</w:t>
      </w:r>
      <w:r w:rsidR="00E46E22">
        <w:t>)</w:t>
      </w:r>
      <w:r w:rsidR="00DF252E">
        <w:t xml:space="preserve"> </w:t>
      </w:r>
      <w:r w:rsidR="00E46E22">
        <w:t>einzureichen.</w:t>
      </w:r>
    </w:p>
    <w:p w14:paraId="169D8E3F" w14:textId="5351BA15" w:rsidR="00A27961" w:rsidRDefault="00772B83" w:rsidP="00EA22DB">
      <w:pPr>
        <w:pStyle w:val="UBFliesstext"/>
        <w:spacing w:before="60" w:line="240" w:lineRule="auto"/>
        <w:rPr>
          <w:b/>
        </w:rPr>
      </w:pPr>
      <w:r w:rsidRPr="009D2F02">
        <w:rPr>
          <w:b/>
        </w:rPr>
        <w:t xml:space="preserve">Frist für die Eingabe: </w:t>
      </w:r>
      <w:r w:rsidR="00EC3EB2">
        <w:rPr>
          <w:b/>
        </w:rPr>
        <w:t>Montag</w:t>
      </w:r>
      <w:r w:rsidR="002C15FE">
        <w:rPr>
          <w:b/>
        </w:rPr>
        <w:t xml:space="preserve">, </w:t>
      </w:r>
      <w:r w:rsidR="00DC7692">
        <w:rPr>
          <w:b/>
        </w:rPr>
        <w:t>1</w:t>
      </w:r>
      <w:r w:rsidR="00D5681C">
        <w:rPr>
          <w:b/>
        </w:rPr>
        <w:t>5</w:t>
      </w:r>
      <w:r w:rsidR="00DC7692">
        <w:rPr>
          <w:b/>
        </w:rPr>
        <w:t xml:space="preserve">. </w:t>
      </w:r>
      <w:r w:rsidR="007C73D2">
        <w:rPr>
          <w:b/>
        </w:rPr>
        <w:t xml:space="preserve">Januar </w:t>
      </w:r>
      <w:r w:rsidR="00DC7692">
        <w:rPr>
          <w:b/>
        </w:rPr>
        <w:t>202</w:t>
      </w:r>
      <w:r w:rsidR="00613083">
        <w:rPr>
          <w:b/>
        </w:rPr>
        <w:t>4</w:t>
      </w:r>
    </w:p>
    <w:p w14:paraId="3566C740" w14:textId="77777777" w:rsidR="00131ABB" w:rsidRPr="009D2F02" w:rsidRDefault="00131ABB" w:rsidP="00EA22DB">
      <w:pPr>
        <w:pStyle w:val="UBFliesstext"/>
        <w:spacing w:before="60" w:line="240" w:lineRule="auto"/>
        <w:rPr>
          <w:b/>
        </w:rPr>
      </w:pPr>
    </w:p>
    <w:p w14:paraId="42F6BD37" w14:textId="1961B462" w:rsidR="002620A2" w:rsidRDefault="006854BC" w:rsidP="00EA22DB">
      <w:pPr>
        <w:pStyle w:val="UBFliesstext"/>
        <w:spacing w:before="60" w:line="240" w:lineRule="auto"/>
      </w:pPr>
      <w:r>
        <w:t xml:space="preserve">Beim Ausfüllen des </w:t>
      </w:r>
      <w:r w:rsidR="00E87FE6">
        <w:t>Antrags</w:t>
      </w:r>
      <w:r w:rsidR="005A0833">
        <w:t>formulars</w:t>
      </w:r>
      <w:r w:rsidR="00A27961" w:rsidRPr="002620A2">
        <w:t xml:space="preserve"> </w:t>
      </w:r>
      <w:r w:rsidR="009D3504">
        <w:t>sind</w:t>
      </w:r>
      <w:r w:rsidR="00D42526">
        <w:t xml:space="preserve"> das </w:t>
      </w:r>
      <w:hyperlink r:id="rId11" w:history="1">
        <w:r w:rsidR="004F2322" w:rsidRPr="004F2322">
          <w:rPr>
            <w:rStyle w:val="Hyperlink"/>
          </w:rPr>
          <w:t>Regle</w:t>
        </w:r>
        <w:r w:rsidR="004F2322" w:rsidRPr="004F2322">
          <w:rPr>
            <w:rStyle w:val="Hyperlink"/>
          </w:rPr>
          <w:t>m</w:t>
        </w:r>
        <w:r w:rsidR="004F2322" w:rsidRPr="004F2322">
          <w:rPr>
            <w:rStyle w:val="Hyperlink"/>
          </w:rPr>
          <w:t>ent</w:t>
        </w:r>
      </w:hyperlink>
      <w:r w:rsidR="004F2322">
        <w:t xml:space="preserve"> </w:t>
      </w:r>
      <w:r w:rsidR="00A27961">
        <w:t xml:space="preserve">über die </w:t>
      </w:r>
      <w:proofErr w:type="spellStart"/>
      <w:r w:rsidR="004F2322">
        <w:t>sitem</w:t>
      </w:r>
      <w:proofErr w:type="spellEnd"/>
      <w:r w:rsidR="004F2322">
        <w:t>-insel Support Funds (SISF)</w:t>
      </w:r>
      <w:r>
        <w:t xml:space="preserve"> </w:t>
      </w:r>
      <w:r w:rsidR="009D3504">
        <w:t>sowie die</w:t>
      </w:r>
      <w:r w:rsidR="006D07F3">
        <w:t xml:space="preserve"> "Rahmenbedingungen" (siehe</w:t>
      </w:r>
      <w:r w:rsidR="00D62023" w:rsidRPr="006D07F3">
        <w:t xml:space="preserve"> Websi</w:t>
      </w:r>
      <w:r w:rsidR="00A82EA4">
        <w:t>te</w:t>
      </w:r>
      <w:r w:rsidR="006D07F3" w:rsidRPr="006D07F3">
        <w:t>)</w:t>
      </w:r>
      <w:r w:rsidR="00D62023">
        <w:t xml:space="preserve"> </w:t>
      </w:r>
      <w:r w:rsidR="008B447E">
        <w:t xml:space="preserve">zu </w:t>
      </w:r>
      <w:r>
        <w:t>beach</w:t>
      </w:r>
      <w:r w:rsidR="008B447E">
        <w:t>ten</w:t>
      </w:r>
      <w:r w:rsidR="004F2322">
        <w:t>.</w:t>
      </w:r>
      <w:r w:rsidR="006C3DC4">
        <w:t xml:space="preserve"> </w:t>
      </w:r>
    </w:p>
    <w:p w14:paraId="0EC5AE17" w14:textId="77777777" w:rsidR="00D03D11" w:rsidRDefault="00D03D11" w:rsidP="00EA22DB">
      <w:pPr>
        <w:pStyle w:val="UBFliesstext"/>
        <w:spacing w:before="60" w:line="240" w:lineRule="auto"/>
      </w:pPr>
    </w:p>
    <w:p w14:paraId="50B46A4B" w14:textId="77777777" w:rsidR="000523E2" w:rsidRDefault="000523E2" w:rsidP="00EA22DB">
      <w:pPr>
        <w:pStyle w:val="UBFliesstext"/>
        <w:spacing w:before="60" w:line="240" w:lineRule="auto"/>
      </w:pPr>
      <w:r>
        <w:t>Das Gesuch kann auf deutsch oder englisch</w:t>
      </w:r>
      <w:r w:rsidR="004B1D50">
        <w:t xml:space="preserve"> </w:t>
      </w:r>
      <w:r w:rsidR="00891A0D">
        <w:t>ausgefüllt</w:t>
      </w:r>
      <w:r>
        <w:t xml:space="preserve"> werden.</w:t>
      </w:r>
    </w:p>
    <w:p w14:paraId="345E9318" w14:textId="77777777" w:rsidR="000523E2" w:rsidRDefault="000523E2" w:rsidP="00EA22DB">
      <w:pPr>
        <w:pStyle w:val="UBFliesstext"/>
        <w:spacing w:before="60" w:line="240" w:lineRule="auto"/>
      </w:pPr>
    </w:p>
    <w:p w14:paraId="2B3DBD03" w14:textId="77777777" w:rsidR="00EA22DB" w:rsidRDefault="00EA22DB" w:rsidP="00EA22DB">
      <w:pPr>
        <w:pStyle w:val="UBFliesstext"/>
        <w:spacing w:before="60" w:line="240" w:lineRule="auto"/>
      </w:pPr>
      <w:r>
        <w:t>Wiedereinreichung von früher abg</w:t>
      </w:r>
      <w:r w:rsidR="00E06CD9">
        <w:t xml:space="preserve">elehnten Anträgen (ohne </w:t>
      </w:r>
      <w:proofErr w:type="gramStart"/>
      <w:r w:rsidR="00E06CD9">
        <w:t>substant</w:t>
      </w:r>
      <w:r>
        <w:t>ielle</w:t>
      </w:r>
      <w:proofErr w:type="gramEnd"/>
      <w:r>
        <w:t xml:space="preserve"> Überarbeitung) ist nicht erlaubt.</w:t>
      </w:r>
    </w:p>
    <w:p w14:paraId="7A88E5E4" w14:textId="77777777" w:rsidR="00EA22DB" w:rsidRDefault="00EA22DB" w:rsidP="00EA22DB">
      <w:pPr>
        <w:pStyle w:val="UBFliesstext"/>
        <w:spacing w:before="60" w:line="240" w:lineRule="auto"/>
      </w:pPr>
    </w:p>
    <w:p w14:paraId="70E858CE" w14:textId="77777777" w:rsidR="00D03D11" w:rsidRDefault="00D03D11" w:rsidP="00EA22DB">
      <w:pPr>
        <w:pStyle w:val="UBFliesstext"/>
        <w:spacing w:before="60" w:line="240" w:lineRule="auto"/>
      </w:pPr>
      <w:r>
        <w:t xml:space="preserve">Einreichung des Gesuchs: per Mail als </w:t>
      </w:r>
      <w:r w:rsidRPr="00DA617F">
        <w:rPr>
          <w:u w:val="single"/>
        </w:rPr>
        <w:t>ein</w:t>
      </w:r>
      <w:r>
        <w:t xml:space="preserve"> PDF. Reihenfolge</w:t>
      </w:r>
      <w:r w:rsidR="000F3566">
        <w:t xml:space="preserve"> der einzelnen Teile</w:t>
      </w:r>
      <w:r>
        <w:t>:</w:t>
      </w:r>
    </w:p>
    <w:p w14:paraId="1CA3D624" w14:textId="56263A7E" w:rsidR="00D03D11" w:rsidRDefault="00EE0F67" w:rsidP="00EA22DB">
      <w:pPr>
        <w:pStyle w:val="UBFliesstext"/>
        <w:numPr>
          <w:ilvl w:val="0"/>
          <w:numId w:val="21"/>
        </w:numPr>
        <w:spacing w:before="60" w:line="240" w:lineRule="auto"/>
      </w:pPr>
      <w:r>
        <w:t>A</w:t>
      </w:r>
      <w:r w:rsidR="004F2322">
        <w:t xml:space="preserve">usgefülltes </w:t>
      </w:r>
      <w:r w:rsidR="00D03D11">
        <w:t>Formular</w:t>
      </w:r>
    </w:p>
    <w:p w14:paraId="545AEDEE" w14:textId="139EE525" w:rsidR="00D03D11" w:rsidRDefault="00D03D11" w:rsidP="00EA22DB">
      <w:pPr>
        <w:pStyle w:val="UBFliesstext"/>
        <w:numPr>
          <w:ilvl w:val="0"/>
          <w:numId w:val="21"/>
        </w:numPr>
        <w:spacing w:before="60" w:line="240" w:lineRule="auto"/>
      </w:pPr>
      <w:r>
        <w:t xml:space="preserve">CV und Publikationsliste </w:t>
      </w:r>
      <w:r w:rsidR="00C35E23">
        <w:t>aller Antragstellenden</w:t>
      </w:r>
    </w:p>
    <w:p w14:paraId="3F66AEE9" w14:textId="77777777" w:rsidR="00D03D11" w:rsidRPr="00277924" w:rsidRDefault="004F2322" w:rsidP="00EA22DB">
      <w:pPr>
        <w:pStyle w:val="UBFliesstext"/>
        <w:numPr>
          <w:ilvl w:val="0"/>
          <w:numId w:val="21"/>
        </w:numPr>
        <w:spacing w:before="60" w:line="240" w:lineRule="auto"/>
      </w:pPr>
      <w:r w:rsidRPr="00277924">
        <w:t xml:space="preserve">Unterstützungsschreiben </w:t>
      </w:r>
      <w:proofErr w:type="spellStart"/>
      <w:r w:rsidRPr="00277924">
        <w:t>sitem</w:t>
      </w:r>
      <w:proofErr w:type="spellEnd"/>
      <w:r w:rsidRPr="00277924">
        <w:t>-insel</w:t>
      </w:r>
      <w:r w:rsidR="00DE3E11" w:rsidRPr="00277924">
        <w:t xml:space="preserve"> (Reglement Art. </w:t>
      </w:r>
      <w:r w:rsidR="00DC7692">
        <w:t>9</w:t>
      </w:r>
      <w:r w:rsidR="00DE3E11" w:rsidRPr="00277924">
        <w:t>.2)</w:t>
      </w:r>
    </w:p>
    <w:p w14:paraId="6150E640" w14:textId="77777777" w:rsidR="00DE3E11" w:rsidRPr="00277924" w:rsidRDefault="00D711ED" w:rsidP="00EA22DB">
      <w:pPr>
        <w:pStyle w:val="UBFliesstext"/>
        <w:numPr>
          <w:ilvl w:val="0"/>
          <w:numId w:val="21"/>
        </w:numPr>
        <w:spacing w:before="60" w:line="240" w:lineRule="auto"/>
      </w:pPr>
      <w:r w:rsidRPr="00277924">
        <w:t>Finanzierungsnachweis</w:t>
      </w:r>
      <w:r w:rsidR="00631DB7" w:rsidRPr="00277924">
        <w:t xml:space="preserve"> Eigenleistung</w:t>
      </w:r>
    </w:p>
    <w:p w14:paraId="779E1BA2" w14:textId="77777777" w:rsidR="00D03D11" w:rsidRDefault="00D03D11" w:rsidP="00EA22DB">
      <w:pPr>
        <w:pStyle w:val="UBFliesstext"/>
        <w:numPr>
          <w:ilvl w:val="0"/>
          <w:numId w:val="21"/>
        </w:numPr>
        <w:spacing w:before="60" w:line="240" w:lineRule="auto"/>
      </w:pPr>
      <w:r>
        <w:t>Projektbeschreibung</w:t>
      </w:r>
    </w:p>
    <w:p w14:paraId="079715C2" w14:textId="77777777" w:rsidR="006D25E1" w:rsidRDefault="006D25E1" w:rsidP="00EA22DB">
      <w:pPr>
        <w:pStyle w:val="UBFliesstext"/>
        <w:spacing w:before="60" w:line="240" w:lineRule="auto"/>
        <w:rPr>
          <w:spacing w:val="0"/>
        </w:rPr>
      </w:pPr>
    </w:p>
    <w:p w14:paraId="4A2A695A" w14:textId="22ED68AF" w:rsidR="00042B30" w:rsidRDefault="007701AA" w:rsidP="00EA22DB">
      <w:pPr>
        <w:pStyle w:val="UBFliesstext"/>
        <w:spacing w:before="60" w:line="240" w:lineRule="auto"/>
        <w:rPr>
          <w:spacing w:val="0"/>
        </w:rPr>
      </w:pPr>
      <w:r>
        <w:rPr>
          <w:spacing w:val="0"/>
        </w:rPr>
        <w:t xml:space="preserve">Bei </w:t>
      </w:r>
      <w:r w:rsidR="00DF252E">
        <w:rPr>
          <w:spacing w:val="0"/>
        </w:rPr>
        <w:t>Rückfragen</w:t>
      </w:r>
      <w:r>
        <w:rPr>
          <w:spacing w:val="0"/>
        </w:rPr>
        <w:t xml:space="preserve"> wenden Sie sich bitte an</w:t>
      </w:r>
      <w:r w:rsidR="00DF252E">
        <w:rPr>
          <w:spacing w:val="0"/>
        </w:rPr>
        <w:t xml:space="preserve">: </w:t>
      </w:r>
      <w:r w:rsidR="00C35E23">
        <w:t xml:space="preserve">Dr. Stefanie Dobitz, Innovation Office, </w:t>
      </w:r>
      <w:hyperlink r:id="rId12" w:history="1">
        <w:r w:rsidR="00C35E23" w:rsidRPr="00091FDF">
          <w:rPr>
            <w:rStyle w:val="Hyperlink"/>
          </w:rPr>
          <w:t>stefanie.dobitz@unibe.ch</w:t>
        </w:r>
      </w:hyperlink>
      <w:r w:rsidR="00C35E23">
        <w:t>, +41 79 804 00 81</w:t>
      </w:r>
    </w:p>
    <w:p w14:paraId="58186C2C" w14:textId="77777777" w:rsidR="00DF252E" w:rsidRDefault="00DF252E" w:rsidP="000523E2">
      <w:pPr>
        <w:pStyle w:val="UBFliesstext"/>
        <w:spacing w:before="60"/>
        <w:rPr>
          <w:b/>
          <w:kern w:val="28"/>
          <w:sz w:val="32"/>
        </w:rPr>
      </w:pPr>
      <w:r>
        <w:br w:type="page"/>
      </w:r>
    </w:p>
    <w:p w14:paraId="3BFAC2F4" w14:textId="08D5BFB2" w:rsidR="008D6BD2" w:rsidRDefault="008D6BD2" w:rsidP="00A93D48">
      <w:pPr>
        <w:pStyle w:val="berschrift1"/>
      </w:pPr>
      <w:r>
        <w:lastRenderedPageBreak/>
        <w:t>A</w:t>
      </w:r>
      <w:r w:rsidR="00E555ED">
        <w:t>)</w:t>
      </w:r>
      <w:r>
        <w:tab/>
        <w:t xml:space="preserve">Informationen über </w:t>
      </w:r>
      <w:r w:rsidR="00DE3E11">
        <w:t xml:space="preserve">den </w:t>
      </w:r>
      <w:r w:rsidR="005E4706">
        <w:t>Haupt-</w:t>
      </w:r>
      <w:r w:rsidR="00DE3E11">
        <w:t>Antragstell</w:t>
      </w:r>
      <w:r w:rsidR="005E4706">
        <w:t>enden</w:t>
      </w:r>
    </w:p>
    <w:p w14:paraId="1E15E4DB" w14:textId="77777777" w:rsidR="00DE3E11" w:rsidRDefault="00DE3E11" w:rsidP="00DE3E11">
      <w:proofErr w:type="spellStart"/>
      <w:r>
        <w:t>ln</w:t>
      </w:r>
      <w:proofErr w:type="spellEnd"/>
      <w:r>
        <w:t xml:space="preserve"> der Regel wird der Antrag von der Person eingereicht, die für das Projekt verantwortlich</w:t>
      </w:r>
    </w:p>
    <w:p w14:paraId="48F973B5" w14:textId="77777777" w:rsidR="00DE3E11" w:rsidRDefault="00DE3E11" w:rsidP="00DE3E11">
      <w:r>
        <w:t xml:space="preserve">ist. Die den Antrag einreichende Person wird nachfolgend als </w:t>
      </w:r>
      <w:proofErr w:type="spellStart"/>
      <w:r>
        <w:t>Antragsstellerin</w:t>
      </w:r>
      <w:proofErr w:type="spellEnd"/>
      <w:r>
        <w:t xml:space="preserve"> bzw. Antragssteller</w:t>
      </w:r>
    </w:p>
    <w:p w14:paraId="24D8D1E7" w14:textId="77777777" w:rsidR="00BF3909" w:rsidRDefault="00DE3E11" w:rsidP="00DE3E11">
      <w:r>
        <w:t>bezeichnet.</w:t>
      </w:r>
      <w:r w:rsidR="00E070C0">
        <w:t xml:space="preserve"> (Reglement</w:t>
      </w:r>
      <w:r w:rsidR="00BF3909">
        <w:t xml:space="preserve"> Art. </w:t>
      </w:r>
      <w:r>
        <w:t>4.1</w:t>
      </w:r>
      <w:r w:rsidR="00BF3909">
        <w:t>).</w:t>
      </w:r>
    </w:p>
    <w:p w14:paraId="2CF95B05" w14:textId="77777777" w:rsidR="00E070C0" w:rsidRDefault="00E070C0" w:rsidP="00F950EA"/>
    <w:p w14:paraId="752588F5" w14:textId="77777777" w:rsidR="00BF3909" w:rsidRPr="00F950EA" w:rsidRDefault="00BF3909" w:rsidP="00F950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977"/>
        <w:gridCol w:w="1275"/>
        <w:gridCol w:w="1276"/>
        <w:gridCol w:w="1949"/>
      </w:tblGrid>
      <w:tr w:rsidR="00E30454" w:rsidRPr="00505D8E" w14:paraId="25983B64" w14:textId="77777777" w:rsidTr="004E2095">
        <w:tc>
          <w:tcPr>
            <w:tcW w:w="1526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3C041D69" w14:textId="77777777" w:rsidR="00E30454" w:rsidRPr="00505D8E" w:rsidRDefault="00E30454" w:rsidP="00A93D48">
            <w:pPr>
              <w:pStyle w:val="UBFliesstext"/>
              <w:spacing w:line="240" w:lineRule="auto"/>
              <w:rPr>
                <w:b/>
              </w:rPr>
            </w:pPr>
            <w:r w:rsidRPr="00505D8E">
              <w:rPr>
                <w:b/>
              </w:rPr>
              <w:t>Anrede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04E9091C" w14:textId="77777777" w:rsidR="00E30454" w:rsidRPr="00505D8E" w:rsidRDefault="00E30454" w:rsidP="00A93D48">
            <w:pPr>
              <w:pStyle w:val="UBFliesstext"/>
              <w:spacing w:line="240" w:lineRule="auto"/>
              <w:rPr>
                <w:b/>
              </w:rPr>
            </w:pPr>
            <w:r w:rsidRPr="00505D8E">
              <w:rPr>
                <w:b/>
              </w:rPr>
              <w:t>Name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7B0F20FB" w14:textId="77777777" w:rsidR="00E30454" w:rsidRPr="00505D8E" w:rsidRDefault="00E30454" w:rsidP="00A93D48">
            <w:pPr>
              <w:pStyle w:val="UBFliesstext"/>
              <w:spacing w:line="240" w:lineRule="auto"/>
              <w:rPr>
                <w:b/>
              </w:rPr>
            </w:pPr>
            <w:r w:rsidRPr="00505D8E">
              <w:rPr>
                <w:b/>
              </w:rPr>
              <w:t>Vorname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0E7124AA" w14:textId="77777777" w:rsidR="00E30454" w:rsidRPr="00E30454" w:rsidRDefault="00E30454" w:rsidP="00A93D48">
            <w:pPr>
              <w:pStyle w:val="UBFliesstext"/>
              <w:spacing w:line="240" w:lineRule="auto"/>
              <w:rPr>
                <w:b/>
              </w:rPr>
            </w:pPr>
            <w:r w:rsidRPr="00505D8E">
              <w:rPr>
                <w:b/>
              </w:rPr>
              <w:t>Titel</w:t>
            </w:r>
          </w:p>
        </w:tc>
      </w:tr>
      <w:tr w:rsidR="00E30454" w:rsidRPr="00505D8E" w14:paraId="7ED81259" w14:textId="77777777" w:rsidTr="002A5734">
        <w:tc>
          <w:tcPr>
            <w:tcW w:w="1526" w:type="dxa"/>
            <w:shd w:val="clear" w:color="auto" w:fill="auto"/>
            <w:vAlign w:val="center"/>
          </w:tcPr>
          <w:p w14:paraId="5C2B368E" w14:textId="77777777" w:rsidR="00E30454" w:rsidRDefault="00E30454" w:rsidP="00A93D48">
            <w:pPr>
              <w:pStyle w:val="UBFliesstext"/>
              <w:spacing w:line="240" w:lineRule="auto"/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0D8CD84" w14:textId="77777777" w:rsidR="00E30454" w:rsidRDefault="00E30454" w:rsidP="00A93D48">
            <w:pPr>
              <w:pStyle w:val="UBFliesstext"/>
              <w:spacing w:line="240" w:lineRule="auto"/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850F1F5" w14:textId="77777777" w:rsidR="00E30454" w:rsidRDefault="00E30454" w:rsidP="00A93D48">
            <w:pPr>
              <w:pStyle w:val="UBFliesstext"/>
              <w:spacing w:line="240" w:lineRule="auto"/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745F15E6" w14:textId="77777777" w:rsidR="00E30454" w:rsidRDefault="00E30454" w:rsidP="00A93D48">
            <w:pPr>
              <w:pStyle w:val="UBFliesstext"/>
              <w:spacing w:line="240" w:lineRule="auto"/>
            </w:pPr>
          </w:p>
        </w:tc>
      </w:tr>
      <w:tr w:rsidR="00E070C0" w:rsidRPr="00505D8E" w14:paraId="432B3706" w14:textId="77777777" w:rsidTr="00E070C0">
        <w:tc>
          <w:tcPr>
            <w:tcW w:w="4503" w:type="dxa"/>
            <w:gridSpan w:val="2"/>
            <w:shd w:val="clear" w:color="auto" w:fill="BFBFBF"/>
            <w:vAlign w:val="center"/>
          </w:tcPr>
          <w:p w14:paraId="4244D73E" w14:textId="77777777" w:rsidR="00E070C0" w:rsidRPr="00505D8E" w:rsidRDefault="00E070C0" w:rsidP="00F950EA">
            <w:pPr>
              <w:pStyle w:val="UBFliesstext"/>
              <w:spacing w:line="240" w:lineRule="auto"/>
              <w:rPr>
                <w:b/>
              </w:rPr>
            </w:pPr>
            <w:r w:rsidRPr="00505D8E">
              <w:rPr>
                <w:b/>
              </w:rPr>
              <w:t>Institut</w:t>
            </w:r>
            <w:r>
              <w:rPr>
                <w:b/>
              </w:rPr>
              <w:t xml:space="preserve"> (Klinik), Abteilung, Forschungsgruppe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6602498D" w14:textId="77777777" w:rsidR="00E070C0" w:rsidRPr="00505D8E" w:rsidRDefault="00E070C0" w:rsidP="00A93D48">
            <w:pPr>
              <w:pStyle w:val="UBFliesstext"/>
              <w:spacing w:line="240" w:lineRule="auto"/>
              <w:rPr>
                <w:b/>
              </w:rPr>
            </w:pPr>
            <w:r w:rsidRPr="00505D8E">
              <w:rPr>
                <w:b/>
              </w:rPr>
              <w:t>Fakultät</w:t>
            </w:r>
          </w:p>
        </w:tc>
        <w:tc>
          <w:tcPr>
            <w:tcW w:w="3225" w:type="dxa"/>
            <w:gridSpan w:val="2"/>
            <w:shd w:val="clear" w:color="auto" w:fill="BFBFBF"/>
            <w:vAlign w:val="center"/>
          </w:tcPr>
          <w:p w14:paraId="00CC92DF" w14:textId="77777777" w:rsidR="00E070C0" w:rsidRPr="00505D8E" w:rsidRDefault="00E070C0" w:rsidP="00A93D48">
            <w:pPr>
              <w:pStyle w:val="UBFliesstext"/>
              <w:spacing w:line="240" w:lineRule="auto"/>
              <w:rPr>
                <w:b/>
              </w:rPr>
            </w:pPr>
            <w:r>
              <w:rPr>
                <w:b/>
              </w:rPr>
              <w:t>Fachgebiet</w:t>
            </w:r>
          </w:p>
        </w:tc>
      </w:tr>
      <w:tr w:rsidR="00E070C0" w:rsidRPr="00505D8E" w14:paraId="47F3269B" w14:textId="77777777" w:rsidTr="00E070C0">
        <w:tc>
          <w:tcPr>
            <w:tcW w:w="4503" w:type="dxa"/>
            <w:gridSpan w:val="2"/>
            <w:shd w:val="clear" w:color="auto" w:fill="auto"/>
            <w:vAlign w:val="center"/>
          </w:tcPr>
          <w:p w14:paraId="6BEABBFE" w14:textId="77777777" w:rsidR="00E070C0" w:rsidRDefault="00E070C0" w:rsidP="00A93D48">
            <w:pPr>
              <w:pStyle w:val="UBFliesstext"/>
              <w:spacing w:line="240" w:lineRule="auto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73AEA46" w14:textId="77777777" w:rsidR="00E070C0" w:rsidRDefault="00E070C0" w:rsidP="00A93D48">
            <w:pPr>
              <w:pStyle w:val="UBFliesstext"/>
              <w:spacing w:line="240" w:lineRule="auto"/>
            </w:pP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1A3A4198" w14:textId="77777777" w:rsidR="00E070C0" w:rsidRDefault="00E070C0" w:rsidP="00A93D48">
            <w:pPr>
              <w:pStyle w:val="UBFliesstext"/>
              <w:spacing w:line="240" w:lineRule="auto"/>
            </w:pPr>
          </w:p>
        </w:tc>
      </w:tr>
      <w:tr w:rsidR="00F950EA" w:rsidRPr="00505D8E" w14:paraId="2CBAE1E0" w14:textId="77777777" w:rsidTr="00F950EA">
        <w:tc>
          <w:tcPr>
            <w:tcW w:w="9003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61CDF99" w14:textId="77777777" w:rsidR="00F950EA" w:rsidRPr="00F950EA" w:rsidRDefault="00F950EA" w:rsidP="00A93D48">
            <w:pPr>
              <w:pStyle w:val="UBFliesstext"/>
              <w:spacing w:line="240" w:lineRule="auto"/>
              <w:rPr>
                <w:b/>
              </w:rPr>
            </w:pPr>
            <w:r w:rsidRPr="00F950EA">
              <w:rPr>
                <w:b/>
              </w:rPr>
              <w:t xml:space="preserve">Funktion/Position </w:t>
            </w:r>
            <w:proofErr w:type="gramStart"/>
            <w:r w:rsidRPr="00F950EA">
              <w:rPr>
                <w:b/>
              </w:rPr>
              <w:t>innerhalb Institut</w:t>
            </w:r>
            <w:proofErr w:type="gramEnd"/>
            <w:r w:rsidRPr="00F950EA">
              <w:rPr>
                <w:b/>
              </w:rPr>
              <w:t>/Klinik</w:t>
            </w:r>
          </w:p>
        </w:tc>
      </w:tr>
      <w:tr w:rsidR="00F950EA" w:rsidRPr="00505D8E" w14:paraId="529AAF73" w14:textId="77777777" w:rsidTr="00F950EA">
        <w:tc>
          <w:tcPr>
            <w:tcW w:w="9003" w:type="dxa"/>
            <w:gridSpan w:val="5"/>
            <w:shd w:val="clear" w:color="auto" w:fill="auto"/>
            <w:vAlign w:val="center"/>
          </w:tcPr>
          <w:p w14:paraId="18781A6E" w14:textId="77777777" w:rsidR="00F950EA" w:rsidRPr="00505D8E" w:rsidRDefault="00F950EA" w:rsidP="00A93D48">
            <w:pPr>
              <w:pStyle w:val="UBFliesstext"/>
              <w:spacing w:line="240" w:lineRule="auto"/>
              <w:rPr>
                <w:b/>
              </w:rPr>
            </w:pPr>
          </w:p>
        </w:tc>
      </w:tr>
      <w:tr w:rsidR="008D6BD2" w:rsidRPr="00505D8E" w14:paraId="0A6C575E" w14:textId="77777777" w:rsidTr="00505D8E">
        <w:tc>
          <w:tcPr>
            <w:tcW w:w="9003" w:type="dxa"/>
            <w:gridSpan w:val="5"/>
            <w:shd w:val="clear" w:color="auto" w:fill="C0C0C0"/>
            <w:vAlign w:val="center"/>
          </w:tcPr>
          <w:p w14:paraId="13499F2E" w14:textId="77777777" w:rsidR="008D6BD2" w:rsidRPr="00505D8E" w:rsidRDefault="008D6BD2" w:rsidP="00A93D48">
            <w:pPr>
              <w:pStyle w:val="UBFliesstext"/>
              <w:spacing w:line="240" w:lineRule="auto"/>
              <w:rPr>
                <w:b/>
              </w:rPr>
            </w:pPr>
            <w:r w:rsidRPr="00505D8E">
              <w:rPr>
                <w:b/>
              </w:rPr>
              <w:t>Korrespondenzadresse</w:t>
            </w:r>
            <w:r w:rsidR="009F66B3">
              <w:rPr>
                <w:b/>
              </w:rPr>
              <w:t xml:space="preserve"> </w:t>
            </w:r>
            <w:proofErr w:type="spellStart"/>
            <w:r w:rsidR="009F66B3">
              <w:rPr>
                <w:b/>
              </w:rPr>
              <w:t>Universtät</w:t>
            </w:r>
            <w:proofErr w:type="spellEnd"/>
          </w:p>
        </w:tc>
      </w:tr>
      <w:tr w:rsidR="001B55B7" w:rsidRPr="00505D8E" w14:paraId="71E48958" w14:textId="77777777" w:rsidTr="00C24299">
        <w:tc>
          <w:tcPr>
            <w:tcW w:w="4503" w:type="dxa"/>
            <w:gridSpan w:val="2"/>
            <w:shd w:val="clear" w:color="auto" w:fill="BFBFBF"/>
            <w:vAlign w:val="center"/>
          </w:tcPr>
          <w:p w14:paraId="796078B4" w14:textId="77777777" w:rsidR="001B55B7" w:rsidRPr="00505D8E" w:rsidRDefault="001B55B7" w:rsidP="00A93D48">
            <w:pPr>
              <w:pStyle w:val="UBFliesstext"/>
              <w:spacing w:line="240" w:lineRule="auto"/>
              <w:rPr>
                <w:b/>
              </w:rPr>
            </w:pPr>
            <w:r w:rsidRPr="00505D8E">
              <w:rPr>
                <w:b/>
              </w:rPr>
              <w:t>Strasse, Nr.</w:t>
            </w:r>
          </w:p>
        </w:tc>
        <w:tc>
          <w:tcPr>
            <w:tcW w:w="4500" w:type="dxa"/>
            <w:gridSpan w:val="3"/>
            <w:shd w:val="clear" w:color="auto" w:fill="BFBFBF"/>
            <w:vAlign w:val="center"/>
          </w:tcPr>
          <w:p w14:paraId="05037D24" w14:textId="77777777" w:rsidR="001B55B7" w:rsidRPr="00505D8E" w:rsidRDefault="001B55B7" w:rsidP="00A93D48">
            <w:pPr>
              <w:pStyle w:val="UBFliesstext"/>
              <w:spacing w:line="240" w:lineRule="auto"/>
              <w:rPr>
                <w:b/>
              </w:rPr>
            </w:pPr>
            <w:r>
              <w:rPr>
                <w:b/>
              </w:rPr>
              <w:t>Postleitzahl, Ort</w:t>
            </w:r>
          </w:p>
        </w:tc>
      </w:tr>
      <w:tr w:rsidR="001B55B7" w:rsidRPr="001B55B7" w14:paraId="5BEB0834" w14:textId="77777777" w:rsidTr="00C24299">
        <w:tc>
          <w:tcPr>
            <w:tcW w:w="4503" w:type="dxa"/>
            <w:gridSpan w:val="2"/>
            <w:shd w:val="clear" w:color="auto" w:fill="auto"/>
            <w:vAlign w:val="center"/>
          </w:tcPr>
          <w:p w14:paraId="6775E8CE" w14:textId="77777777" w:rsidR="001B55B7" w:rsidRPr="001B55B7" w:rsidRDefault="001B55B7" w:rsidP="00A93D48">
            <w:pPr>
              <w:pStyle w:val="UBFliesstext"/>
              <w:spacing w:line="240" w:lineRule="auto"/>
            </w:pPr>
          </w:p>
        </w:tc>
        <w:tc>
          <w:tcPr>
            <w:tcW w:w="4500" w:type="dxa"/>
            <w:gridSpan w:val="3"/>
            <w:shd w:val="clear" w:color="auto" w:fill="auto"/>
            <w:vAlign w:val="center"/>
          </w:tcPr>
          <w:p w14:paraId="31712025" w14:textId="77777777" w:rsidR="001B55B7" w:rsidRPr="001B55B7" w:rsidRDefault="001B55B7" w:rsidP="00A93D48">
            <w:pPr>
              <w:pStyle w:val="UBFliesstext"/>
              <w:spacing w:line="240" w:lineRule="auto"/>
            </w:pPr>
          </w:p>
        </w:tc>
      </w:tr>
      <w:tr w:rsidR="001B55B7" w:rsidRPr="00505D8E" w14:paraId="78DCCDE9" w14:textId="77777777" w:rsidTr="00C24299">
        <w:tc>
          <w:tcPr>
            <w:tcW w:w="4503" w:type="dxa"/>
            <w:gridSpan w:val="2"/>
            <w:shd w:val="clear" w:color="auto" w:fill="BFBFBF"/>
            <w:vAlign w:val="center"/>
          </w:tcPr>
          <w:p w14:paraId="62A687C8" w14:textId="77777777" w:rsidR="001B55B7" w:rsidRPr="00505D8E" w:rsidRDefault="001B55B7" w:rsidP="00A93D48">
            <w:pPr>
              <w:pStyle w:val="UBFliesstext"/>
              <w:spacing w:line="240" w:lineRule="auto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500" w:type="dxa"/>
            <w:gridSpan w:val="3"/>
            <w:shd w:val="clear" w:color="auto" w:fill="BFBFBF"/>
            <w:vAlign w:val="center"/>
          </w:tcPr>
          <w:p w14:paraId="29B3FC25" w14:textId="77777777" w:rsidR="001B55B7" w:rsidRPr="00505D8E" w:rsidRDefault="001B55B7" w:rsidP="00A93D48">
            <w:pPr>
              <w:pStyle w:val="UBFliesstext"/>
              <w:spacing w:line="240" w:lineRule="auto"/>
              <w:rPr>
                <w:b/>
              </w:rPr>
            </w:pPr>
            <w:r>
              <w:rPr>
                <w:b/>
              </w:rPr>
              <w:t>Telefon</w:t>
            </w:r>
          </w:p>
        </w:tc>
      </w:tr>
      <w:tr w:rsidR="001B55B7" w14:paraId="78A8120A" w14:textId="77777777" w:rsidTr="00C24299">
        <w:tc>
          <w:tcPr>
            <w:tcW w:w="4503" w:type="dxa"/>
            <w:gridSpan w:val="2"/>
            <w:shd w:val="clear" w:color="auto" w:fill="auto"/>
            <w:vAlign w:val="center"/>
          </w:tcPr>
          <w:p w14:paraId="49D465DF" w14:textId="77777777" w:rsidR="001B55B7" w:rsidRDefault="001B55B7" w:rsidP="00A93D48">
            <w:pPr>
              <w:pStyle w:val="UBFliesstext"/>
              <w:spacing w:line="240" w:lineRule="auto"/>
            </w:pPr>
          </w:p>
        </w:tc>
        <w:tc>
          <w:tcPr>
            <w:tcW w:w="4500" w:type="dxa"/>
            <w:gridSpan w:val="3"/>
            <w:shd w:val="clear" w:color="auto" w:fill="auto"/>
            <w:vAlign w:val="center"/>
          </w:tcPr>
          <w:p w14:paraId="7454EA29" w14:textId="77777777" w:rsidR="001B55B7" w:rsidRDefault="001B55B7" w:rsidP="00A93D48">
            <w:pPr>
              <w:pStyle w:val="UBFliesstext"/>
              <w:spacing w:line="240" w:lineRule="auto"/>
            </w:pPr>
          </w:p>
        </w:tc>
      </w:tr>
    </w:tbl>
    <w:p w14:paraId="62C9003E" w14:textId="77777777" w:rsidR="00CD1A96" w:rsidRDefault="00D36428" w:rsidP="00A93D48">
      <w:pPr>
        <w:pStyle w:val="UBFliesstext"/>
        <w:spacing w:before="120"/>
        <w:rPr>
          <w:b/>
        </w:rPr>
      </w:pPr>
      <w:r>
        <w:t>Für Antragstellende: Ist Ihre Einheit (Institut/Klinik) dem System "Lehre und Forschung" des Inselspitals (Definition und Liste siehe unter E) angeschlossen</w:t>
      </w:r>
      <w:r w:rsidR="00234E66">
        <w:t>?</w:t>
      </w:r>
    </w:p>
    <w:p w14:paraId="541B390B" w14:textId="77777777" w:rsidR="00F950EA" w:rsidRDefault="00D36428" w:rsidP="00A93D48">
      <w:pPr>
        <w:pStyle w:val="UBFliesstext"/>
        <w:spacing w:before="120"/>
      </w:pPr>
      <w:r>
        <w:rPr>
          <w:b/>
        </w:rPr>
        <w:t xml:space="preserve">Ja </w:t>
      </w:r>
      <w:r w:rsidRPr="00D36428">
        <w:rPr>
          <w:b/>
        </w:rPr>
        <w:t>/ Nein</w:t>
      </w:r>
    </w:p>
    <w:p w14:paraId="336831C4" w14:textId="77777777" w:rsidR="00D36428" w:rsidRDefault="00D36428" w:rsidP="00A93D48">
      <w:pPr>
        <w:pStyle w:val="UBFliesstext"/>
        <w:spacing w:before="120"/>
      </w:pPr>
    </w:p>
    <w:p w14:paraId="3F49ECB7" w14:textId="77777777" w:rsidR="00D42526" w:rsidRDefault="00D42526" w:rsidP="00C208FA">
      <w:pPr>
        <w:pStyle w:val="UBFliesstext"/>
        <w:spacing w:line="240" w:lineRule="auto"/>
      </w:pPr>
      <w:r>
        <w:t xml:space="preserve">CV und Publikationslisten </w:t>
      </w:r>
      <w:r w:rsidR="00C208FA">
        <w:t>der einzelnen</w:t>
      </w:r>
      <w:r>
        <w:t xml:space="preserve"> Antragstellenden</w:t>
      </w:r>
      <w:r w:rsidR="000B4E6D">
        <w:t>, max. 4 Seiten</w:t>
      </w:r>
      <w:r w:rsidR="00DE5AD1">
        <w:t>:</w:t>
      </w:r>
      <w:r w:rsidR="00940B10">
        <w:rPr>
          <w:rStyle w:val="Funotenzeichen"/>
        </w:rPr>
        <w:footnoteReference w:id="1"/>
      </w:r>
    </w:p>
    <w:p w14:paraId="120B1162" w14:textId="77777777" w:rsidR="00F950EA" w:rsidRDefault="00D42526" w:rsidP="009D2F02">
      <w:pPr>
        <w:pStyle w:val="UBFliesstext"/>
        <w:numPr>
          <w:ilvl w:val="0"/>
          <w:numId w:val="19"/>
        </w:numPr>
        <w:spacing w:line="240" w:lineRule="auto"/>
      </w:pPr>
      <w:r>
        <w:t>CV: max. 2 Seiten</w:t>
      </w:r>
    </w:p>
    <w:p w14:paraId="4DA69B77" w14:textId="77777777" w:rsidR="00C208FA" w:rsidRDefault="00C208FA" w:rsidP="009D2F02">
      <w:pPr>
        <w:pStyle w:val="UBFliesstext"/>
        <w:numPr>
          <w:ilvl w:val="0"/>
          <w:numId w:val="19"/>
        </w:numPr>
        <w:spacing w:line="240" w:lineRule="auto"/>
      </w:pPr>
      <w:r>
        <w:t>Publikation</w:t>
      </w:r>
      <w:r w:rsidR="00940B10">
        <w:t>sliste</w:t>
      </w:r>
      <w:r w:rsidR="000B4E6D">
        <w:t xml:space="preserve"> (max. 2 Seiten)</w:t>
      </w:r>
      <w:r>
        <w:t>: nur Publikationen der letzten 5 Jahre</w:t>
      </w:r>
      <w:r w:rsidR="009D2F02">
        <w:rPr>
          <w:rStyle w:val="Funotenzeichen"/>
        </w:rPr>
        <w:footnoteReference w:id="2"/>
      </w:r>
      <w:r w:rsidR="00940B10">
        <w:t>, Reihenfolge der Angaben:</w:t>
      </w:r>
    </w:p>
    <w:p w14:paraId="0BA70D49" w14:textId="77777777" w:rsidR="00F6698B" w:rsidRDefault="00F6698B" w:rsidP="009D2F02">
      <w:pPr>
        <w:pStyle w:val="UBFliesstext"/>
        <w:numPr>
          <w:ilvl w:val="1"/>
          <w:numId w:val="20"/>
        </w:numPr>
        <w:spacing w:line="240" w:lineRule="auto"/>
      </w:pPr>
      <w:r>
        <w:t xml:space="preserve">Link auf Website/Repositorium, </w:t>
      </w:r>
      <w:r w:rsidR="00940B10">
        <w:t>wo</w:t>
      </w:r>
      <w:r>
        <w:t xml:space="preserve"> gesamte Publikationsliste des Antragstellenden </w:t>
      </w:r>
      <w:r w:rsidR="00940B10">
        <w:t>aufgeführt ist</w:t>
      </w:r>
    </w:p>
    <w:p w14:paraId="22B54FF6" w14:textId="77777777" w:rsidR="00C208FA" w:rsidRDefault="00C208FA" w:rsidP="009D2F02">
      <w:pPr>
        <w:pStyle w:val="UBFliesstext"/>
        <w:numPr>
          <w:ilvl w:val="1"/>
          <w:numId w:val="20"/>
        </w:numPr>
        <w:spacing w:line="240" w:lineRule="auto"/>
      </w:pPr>
      <w:r>
        <w:t>Peer-</w:t>
      </w:r>
      <w:proofErr w:type="spellStart"/>
      <w:r>
        <w:t>reviewed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 (Originalarbeiten)</w:t>
      </w:r>
    </w:p>
    <w:p w14:paraId="20C94AD0" w14:textId="77777777" w:rsidR="00C208FA" w:rsidRDefault="00C208FA" w:rsidP="009D2F02">
      <w:pPr>
        <w:pStyle w:val="UBFliesstext"/>
        <w:numPr>
          <w:ilvl w:val="1"/>
          <w:numId w:val="20"/>
        </w:numPr>
        <w:spacing w:line="240" w:lineRule="auto"/>
      </w:pPr>
      <w:r>
        <w:t>Übersichtsartikel</w:t>
      </w:r>
    </w:p>
    <w:p w14:paraId="6547DB1D" w14:textId="77777777" w:rsidR="00C208FA" w:rsidRDefault="00C208FA" w:rsidP="009D2F02">
      <w:pPr>
        <w:pStyle w:val="UBFliesstext"/>
        <w:numPr>
          <w:ilvl w:val="1"/>
          <w:numId w:val="20"/>
        </w:numPr>
        <w:spacing w:line="240" w:lineRule="auto"/>
      </w:pPr>
      <w:proofErr w:type="gramStart"/>
      <w:r>
        <w:t>Monographien</w:t>
      </w:r>
      <w:proofErr w:type="gramEnd"/>
    </w:p>
    <w:p w14:paraId="10ADC14D" w14:textId="77777777" w:rsidR="00C208FA" w:rsidRDefault="00C208FA" w:rsidP="009D2F02">
      <w:pPr>
        <w:pStyle w:val="UBFliesstext"/>
        <w:numPr>
          <w:ilvl w:val="1"/>
          <w:numId w:val="20"/>
        </w:numPr>
        <w:spacing w:line="240" w:lineRule="auto"/>
      </w:pPr>
      <w:r>
        <w:t>Buchbeiträge</w:t>
      </w:r>
    </w:p>
    <w:p w14:paraId="74DD71AC" w14:textId="77777777" w:rsidR="00C208FA" w:rsidRDefault="00C208FA" w:rsidP="009D2F02">
      <w:pPr>
        <w:pStyle w:val="UBFliesstext"/>
        <w:numPr>
          <w:ilvl w:val="1"/>
          <w:numId w:val="20"/>
        </w:numPr>
        <w:spacing w:line="240" w:lineRule="auto"/>
      </w:pPr>
      <w:r>
        <w:t>Sonstige relevante Publikationen</w:t>
      </w:r>
    </w:p>
    <w:p w14:paraId="6E5ED75B" w14:textId="25508A28" w:rsidR="00B07481" w:rsidRDefault="00B07481">
      <w:pPr>
        <w:rPr>
          <w:b/>
          <w:kern w:val="28"/>
          <w:sz w:val="32"/>
        </w:rPr>
      </w:pPr>
      <w:r>
        <w:br w:type="page"/>
      </w:r>
    </w:p>
    <w:p w14:paraId="4778B246" w14:textId="77777777" w:rsidR="000F4C3F" w:rsidRDefault="000F4C3F" w:rsidP="000F4C3F">
      <w:pPr>
        <w:pStyle w:val="berschrift1"/>
        <w:keepNext w:val="0"/>
      </w:pPr>
      <w:r>
        <w:lastRenderedPageBreak/>
        <w:t xml:space="preserve">B) Unterstützungsschreiben </w:t>
      </w:r>
      <w:proofErr w:type="spellStart"/>
      <w:r>
        <w:t>sitem</w:t>
      </w:r>
      <w:proofErr w:type="spellEnd"/>
      <w:r>
        <w:t>-insel</w:t>
      </w:r>
    </w:p>
    <w:p w14:paraId="7C5BF6C7" w14:textId="77777777" w:rsidR="00D711ED" w:rsidRDefault="00D711ED" w:rsidP="00D711ED">
      <w:pPr>
        <w:pStyle w:val="berschrift1"/>
        <w:keepNext w:val="0"/>
        <w:ind w:left="0" w:firstLine="0"/>
      </w:pPr>
      <w:r w:rsidRPr="008500F1">
        <w:rPr>
          <w:b w:val="0"/>
          <w:kern w:val="0"/>
          <w:sz w:val="20"/>
        </w:rPr>
        <w:t xml:space="preserve">Das Unterstützungsschreiben kommt entweder von der Geschäftsleitung von </w:t>
      </w:r>
      <w:proofErr w:type="spellStart"/>
      <w:r w:rsidRPr="008500F1">
        <w:rPr>
          <w:b w:val="0"/>
          <w:kern w:val="0"/>
          <w:sz w:val="20"/>
        </w:rPr>
        <w:t>sitem</w:t>
      </w:r>
      <w:proofErr w:type="spellEnd"/>
      <w:r w:rsidRPr="008500F1">
        <w:rPr>
          <w:b w:val="0"/>
          <w:kern w:val="0"/>
          <w:sz w:val="20"/>
        </w:rPr>
        <w:t>-insel oder von der</w:t>
      </w:r>
      <w:r w:rsidR="00FE3B5C">
        <w:rPr>
          <w:b w:val="0"/>
          <w:kern w:val="0"/>
          <w:sz w:val="20"/>
        </w:rPr>
        <w:t xml:space="preserve"> entsprechenden zugelassenen interdisziplinären Forschungsplattform </w:t>
      </w:r>
      <w:r w:rsidRPr="008500F1">
        <w:rPr>
          <w:b w:val="0"/>
          <w:kern w:val="0"/>
          <w:sz w:val="20"/>
        </w:rPr>
        <w:t xml:space="preserve">in </w:t>
      </w:r>
      <w:proofErr w:type="spellStart"/>
      <w:r w:rsidRPr="008500F1">
        <w:rPr>
          <w:b w:val="0"/>
          <w:kern w:val="0"/>
          <w:sz w:val="20"/>
        </w:rPr>
        <w:t>sitem</w:t>
      </w:r>
      <w:proofErr w:type="spellEnd"/>
      <w:r w:rsidRPr="008500F1">
        <w:rPr>
          <w:b w:val="0"/>
          <w:kern w:val="0"/>
          <w:sz w:val="20"/>
        </w:rPr>
        <w:t>-insel, welche das Projekt mitträgt (</w:t>
      </w:r>
      <w:r w:rsidR="0051131A">
        <w:rPr>
          <w:b w:val="0"/>
          <w:kern w:val="0"/>
          <w:sz w:val="20"/>
        </w:rPr>
        <w:t xml:space="preserve">Reglement </w:t>
      </w:r>
      <w:r w:rsidRPr="008500F1">
        <w:rPr>
          <w:b w:val="0"/>
          <w:kern w:val="0"/>
          <w:sz w:val="20"/>
        </w:rPr>
        <w:t xml:space="preserve">Art. </w:t>
      </w:r>
      <w:r w:rsidR="00280ECF">
        <w:rPr>
          <w:b w:val="0"/>
          <w:kern w:val="0"/>
          <w:sz w:val="20"/>
        </w:rPr>
        <w:t>9</w:t>
      </w:r>
      <w:r w:rsidRPr="008500F1">
        <w:rPr>
          <w:b w:val="0"/>
          <w:kern w:val="0"/>
          <w:sz w:val="20"/>
        </w:rPr>
        <w:t>.2).</w:t>
      </w:r>
    </w:p>
    <w:p w14:paraId="6F1717D7" w14:textId="3F7784D8" w:rsidR="00B07481" w:rsidRDefault="00B07481">
      <w:pPr>
        <w:rPr>
          <w:b/>
          <w:kern w:val="28"/>
          <w:sz w:val="32"/>
        </w:rPr>
      </w:pPr>
      <w:r>
        <w:br w:type="page"/>
      </w:r>
    </w:p>
    <w:p w14:paraId="63FA9481" w14:textId="77777777" w:rsidR="000F4C3F" w:rsidRDefault="000F4C3F" w:rsidP="000F4C3F">
      <w:pPr>
        <w:pStyle w:val="berschrift1"/>
        <w:keepNext w:val="0"/>
      </w:pPr>
      <w:r>
        <w:lastRenderedPageBreak/>
        <w:t xml:space="preserve">C) </w:t>
      </w:r>
      <w:r w:rsidR="00D711ED">
        <w:t>Finanzierungsnachweis</w:t>
      </w:r>
    </w:p>
    <w:p w14:paraId="1F200D61" w14:textId="2950D9A7" w:rsidR="000F4C3F" w:rsidRDefault="000E05A5" w:rsidP="000E05A5">
      <w:pPr>
        <w:pStyle w:val="berschrift1"/>
        <w:keepNext w:val="0"/>
        <w:ind w:left="0" w:firstLine="1"/>
        <w:rPr>
          <w:b w:val="0"/>
          <w:kern w:val="0"/>
          <w:sz w:val="20"/>
        </w:rPr>
      </w:pPr>
      <w:r w:rsidRPr="0051131A">
        <w:rPr>
          <w:b w:val="0"/>
          <w:kern w:val="0"/>
          <w:sz w:val="20"/>
        </w:rPr>
        <w:t>Selbstdeklaration</w:t>
      </w:r>
      <w:r w:rsidR="00631DB7" w:rsidRPr="0051131A">
        <w:rPr>
          <w:b w:val="0"/>
          <w:kern w:val="0"/>
          <w:sz w:val="20"/>
        </w:rPr>
        <w:t xml:space="preserve"> Eigenleistung</w:t>
      </w:r>
      <w:r w:rsidR="00F84DBA">
        <w:rPr>
          <w:b w:val="0"/>
          <w:kern w:val="0"/>
          <w:sz w:val="20"/>
        </w:rPr>
        <w:t xml:space="preserve"> betr. </w:t>
      </w:r>
      <w:proofErr w:type="spellStart"/>
      <w:r w:rsidR="00F84DBA">
        <w:rPr>
          <w:b w:val="0"/>
          <w:kern w:val="0"/>
          <w:sz w:val="20"/>
        </w:rPr>
        <w:t>Matching</w:t>
      </w:r>
      <w:proofErr w:type="spellEnd"/>
      <w:r w:rsidR="00F84DBA">
        <w:rPr>
          <w:b w:val="0"/>
          <w:kern w:val="0"/>
          <w:sz w:val="20"/>
        </w:rPr>
        <w:t xml:space="preserve"> Funds</w:t>
      </w:r>
      <w:r w:rsidRPr="0051131A">
        <w:rPr>
          <w:b w:val="0"/>
          <w:kern w:val="0"/>
          <w:sz w:val="20"/>
        </w:rPr>
        <w:t xml:space="preserve"> (</w:t>
      </w:r>
      <w:r w:rsidR="0051131A" w:rsidRPr="0051131A">
        <w:rPr>
          <w:b w:val="0"/>
          <w:kern w:val="0"/>
          <w:sz w:val="20"/>
        </w:rPr>
        <w:t xml:space="preserve">Reglement </w:t>
      </w:r>
      <w:r w:rsidRPr="0051131A">
        <w:rPr>
          <w:b w:val="0"/>
          <w:kern w:val="0"/>
          <w:sz w:val="20"/>
        </w:rPr>
        <w:t>Art. 4.</w:t>
      </w:r>
      <w:r w:rsidR="00280ECF">
        <w:rPr>
          <w:b w:val="0"/>
          <w:kern w:val="0"/>
          <w:sz w:val="20"/>
        </w:rPr>
        <w:t>5</w:t>
      </w:r>
      <w:r w:rsidRPr="0051131A">
        <w:rPr>
          <w:b w:val="0"/>
          <w:kern w:val="0"/>
          <w:sz w:val="20"/>
        </w:rPr>
        <w:t>)</w:t>
      </w:r>
    </w:p>
    <w:p w14:paraId="1DBAAFAA" w14:textId="46B1B3FC" w:rsidR="00B07481" w:rsidRDefault="00B07481">
      <w:r>
        <w:br w:type="page"/>
      </w:r>
    </w:p>
    <w:p w14:paraId="2264BAF7" w14:textId="7A0C5A3C" w:rsidR="00D82C77" w:rsidRDefault="00D82C77" w:rsidP="00D034B9">
      <w:pPr>
        <w:pStyle w:val="berschrift1"/>
        <w:keepNext w:val="0"/>
      </w:pPr>
      <w:r>
        <w:lastRenderedPageBreak/>
        <w:t>D</w:t>
      </w:r>
      <w:r w:rsidR="00E555ED">
        <w:t>)</w:t>
      </w:r>
      <w:r w:rsidR="008D6BD2">
        <w:tab/>
      </w:r>
      <w:r w:rsidR="00DE5AD1">
        <w:t>Projektbeschreibung</w:t>
      </w:r>
    </w:p>
    <w:p w14:paraId="048D8736" w14:textId="5DE36E71" w:rsidR="00804574" w:rsidRPr="00867C98" w:rsidRDefault="00D82C77" w:rsidP="00D034B9">
      <w:r>
        <w:t xml:space="preserve">Die </w:t>
      </w:r>
      <w:r w:rsidR="00D711ED">
        <w:t>Gesamtp</w:t>
      </w:r>
      <w:r>
        <w:t xml:space="preserve">rojektbeschreibung </w:t>
      </w:r>
      <w:r w:rsidRPr="00804574">
        <w:t xml:space="preserve">darf maximal </w:t>
      </w:r>
      <w:r w:rsidR="00865EF9">
        <w:t>7</w:t>
      </w:r>
      <w:r w:rsidR="00865EF9" w:rsidRPr="00804574">
        <w:t xml:space="preserve"> </w:t>
      </w:r>
      <w:r w:rsidRPr="00804574">
        <w:t xml:space="preserve">Seiten </w:t>
      </w:r>
      <w:r w:rsidR="002863B3">
        <w:t>inkl. Literaturverzeichnis</w:t>
      </w:r>
      <w:r w:rsidR="00EC0D60">
        <w:t xml:space="preserve"> </w:t>
      </w:r>
      <w:r w:rsidR="00A82EA4">
        <w:t xml:space="preserve">umfassen </w:t>
      </w:r>
      <w:r w:rsidR="00EC0D60">
        <w:t>und folgende Abschnitte beinhalten:</w:t>
      </w:r>
    </w:p>
    <w:p w14:paraId="716C7562" w14:textId="77777777" w:rsidR="00105FF3" w:rsidRDefault="00EC0D60" w:rsidP="002901A5">
      <w:pPr>
        <w:pStyle w:val="Listenabsatz"/>
        <w:numPr>
          <w:ilvl w:val="0"/>
          <w:numId w:val="25"/>
        </w:numPr>
      </w:pPr>
      <w:r w:rsidRPr="00D034B9">
        <w:t xml:space="preserve">Zusammenfassung </w:t>
      </w:r>
      <w:r w:rsidR="002901A5" w:rsidRPr="00D034B9">
        <w:t>(</w:t>
      </w:r>
      <w:r w:rsidRPr="00D034B9">
        <w:t>max. 1 Seite</w:t>
      </w:r>
      <w:r>
        <w:t>)</w:t>
      </w:r>
    </w:p>
    <w:p w14:paraId="02235FE3" w14:textId="77777777" w:rsidR="00105FF3" w:rsidRDefault="00D61B2F" w:rsidP="002901A5">
      <w:pPr>
        <w:pStyle w:val="Listenabsatz"/>
        <w:numPr>
          <w:ilvl w:val="0"/>
          <w:numId w:val="25"/>
        </w:numPr>
      </w:pPr>
      <w:r>
        <w:t>Einleitung &amp; aktueller Stand der Forschung</w:t>
      </w:r>
    </w:p>
    <w:p w14:paraId="0DA0A949" w14:textId="77777777" w:rsidR="00105FF3" w:rsidRDefault="002901A5" w:rsidP="002901A5">
      <w:pPr>
        <w:pStyle w:val="Listenabsatz"/>
        <w:numPr>
          <w:ilvl w:val="0"/>
          <w:numId w:val="25"/>
        </w:numPr>
      </w:pPr>
      <w:r w:rsidRPr="00D61B2F">
        <w:t>Inno</w:t>
      </w:r>
      <w:r w:rsidR="00EC0D60" w:rsidRPr="00D61B2F">
        <w:t>vations- und Translationspotential</w:t>
      </w:r>
    </w:p>
    <w:p w14:paraId="5BF4E677" w14:textId="080098BF" w:rsidR="00105FF3" w:rsidRDefault="00867C98" w:rsidP="002901A5">
      <w:pPr>
        <w:pStyle w:val="Listenabsatz"/>
        <w:numPr>
          <w:ilvl w:val="0"/>
          <w:numId w:val="25"/>
        </w:numPr>
      </w:pPr>
      <w:r>
        <w:t>Projektplan (wissenschaftliche Ziele &amp; Herausforderungen, genutzte Methoden, erwartete Resultate, Meilensteine</w:t>
      </w:r>
      <w:r w:rsidR="00D94FCA">
        <w:t>;</w:t>
      </w:r>
      <w:r>
        <w:t xml:space="preserve"> siehe auch Abschnitt F)</w:t>
      </w:r>
    </w:p>
    <w:p w14:paraId="16C1E208" w14:textId="77777777" w:rsidR="00D94FCA" w:rsidRDefault="00867C98" w:rsidP="00D94FCA">
      <w:pPr>
        <w:pStyle w:val="Listenabsatz"/>
        <w:numPr>
          <w:ilvl w:val="0"/>
          <w:numId w:val="25"/>
        </w:numPr>
      </w:pPr>
      <w:r>
        <w:t xml:space="preserve">Welchen Beitrag leistet die </w:t>
      </w:r>
      <w:proofErr w:type="spellStart"/>
      <w:r>
        <w:t>sitem</w:t>
      </w:r>
      <w:proofErr w:type="spellEnd"/>
      <w:r>
        <w:t>-insel Plattform zum Projekt?</w:t>
      </w:r>
    </w:p>
    <w:p w14:paraId="5AFF7D4A" w14:textId="1BA13E08" w:rsidR="00105FF3" w:rsidRDefault="002901A5" w:rsidP="00D94FCA">
      <w:pPr>
        <w:pStyle w:val="Listenabsatz"/>
        <w:numPr>
          <w:ilvl w:val="0"/>
          <w:numId w:val="25"/>
        </w:numPr>
      </w:pPr>
      <w:r>
        <w:t xml:space="preserve">Beitrag </w:t>
      </w:r>
      <w:r w:rsidR="00EC0D60">
        <w:t xml:space="preserve">zur Strategie </w:t>
      </w:r>
      <w:r w:rsidR="00A82EA4">
        <w:t xml:space="preserve">2030 </w:t>
      </w:r>
      <w:r w:rsidR="00EC0D60">
        <w:t>der Universität Bern</w:t>
      </w:r>
    </w:p>
    <w:p w14:paraId="5AF764C3" w14:textId="2C33D1AC" w:rsidR="00867C98" w:rsidRDefault="00867C98" w:rsidP="00D034B9">
      <w:pPr>
        <w:pStyle w:val="Listenabsatz"/>
        <w:numPr>
          <w:ilvl w:val="0"/>
          <w:numId w:val="25"/>
        </w:numPr>
      </w:pPr>
      <w:r>
        <w:t>Literatur</w:t>
      </w:r>
    </w:p>
    <w:p w14:paraId="608DFEA4" w14:textId="374E1A2C" w:rsidR="00B07481" w:rsidRDefault="00B07481">
      <w:r>
        <w:br w:type="page"/>
      </w:r>
    </w:p>
    <w:p w14:paraId="4488CED3" w14:textId="77777777" w:rsidR="008D6BD2" w:rsidRDefault="00741D67" w:rsidP="00A93D48">
      <w:pPr>
        <w:pStyle w:val="berschrift1"/>
      </w:pPr>
      <w:r>
        <w:lastRenderedPageBreak/>
        <w:t>E</w:t>
      </w:r>
      <w:r w:rsidR="001F107C">
        <w:t>)</w:t>
      </w:r>
      <w:r w:rsidR="008D6BD2">
        <w:tab/>
        <w:t>Budget / Finanzplan</w:t>
      </w:r>
    </w:p>
    <w:p w14:paraId="4F7354EF" w14:textId="77777777" w:rsidR="00D82C77" w:rsidRDefault="00D82C77" w:rsidP="00BF3909">
      <w:r w:rsidRPr="00F75260">
        <w:rPr>
          <w:rFonts w:cs="Arial"/>
        </w:rPr>
        <w:t>Die Summe pro Antrag beträgt maximal 150'000.- Franken für eine Projektdauer von 12 Monaten beziehungsweise maximal 300'000.- Franken für eine Projektdauer von maximal 24 Monaten. (Art. 3)</w:t>
      </w:r>
      <w:r>
        <w:rPr>
          <w:rFonts w:cs="Arial"/>
        </w:rPr>
        <w:t xml:space="preserve"> </w:t>
      </w:r>
      <w:r w:rsidR="00BF3909">
        <w:t xml:space="preserve">Die Art der Verwendung richtet sich nach Artikel </w:t>
      </w:r>
      <w:r>
        <w:t>5</w:t>
      </w:r>
      <w:r w:rsidR="00BF3909">
        <w:t xml:space="preserve"> des Reglements</w:t>
      </w:r>
      <w:r w:rsidR="0073004A">
        <w:t>.</w:t>
      </w:r>
    </w:p>
    <w:p w14:paraId="168E3E53" w14:textId="77777777" w:rsidR="00D82C77" w:rsidRDefault="00D82C77" w:rsidP="00BF3909"/>
    <w:p w14:paraId="69F9C666" w14:textId="77777777" w:rsidR="00BF3909" w:rsidRDefault="0073004A" w:rsidP="00BF3909">
      <w:r w:rsidRPr="006D5B3F">
        <w:rPr>
          <w:rFonts w:cs="Arial"/>
          <w:lang w:val="de-DE" w:eastAsia="de-CH"/>
        </w:rPr>
        <w:t xml:space="preserve">Die Mittel aus dem SISF-Beitrag können </w:t>
      </w:r>
      <w:proofErr w:type="spellStart"/>
      <w:r w:rsidRPr="006D5B3F">
        <w:rPr>
          <w:rFonts w:cs="Arial"/>
          <w:lang w:val="de-DE" w:eastAsia="de-CH"/>
        </w:rPr>
        <w:t>ausschliesslich</w:t>
      </w:r>
      <w:proofErr w:type="spellEnd"/>
      <w:r w:rsidRPr="006D5B3F">
        <w:rPr>
          <w:rFonts w:cs="Arial"/>
          <w:lang w:val="de-DE" w:eastAsia="de-CH"/>
        </w:rPr>
        <w:t xml:space="preserve"> für Dienstleistungen und Sachkosten eingesetzt werden. Personalkosten und administrative Kosten werden keine übernommen (Art. 5). </w:t>
      </w:r>
      <w:r w:rsidR="00FE3B5C" w:rsidRPr="00FE3B5C">
        <w:rPr>
          <w:rFonts w:cs="Arial"/>
          <w:lang w:val="de-DE" w:eastAsia="de-CH"/>
        </w:rPr>
        <w:t xml:space="preserve">Personalkosten, die innerhalb von </w:t>
      </w:r>
      <w:proofErr w:type="spellStart"/>
      <w:r w:rsidR="00FE3B5C" w:rsidRPr="00FE3B5C">
        <w:rPr>
          <w:rFonts w:cs="Arial"/>
          <w:lang w:val="de-DE" w:eastAsia="de-CH"/>
        </w:rPr>
        <w:t>sitem</w:t>
      </w:r>
      <w:proofErr w:type="spellEnd"/>
      <w:r w:rsidR="00FE3B5C" w:rsidRPr="00FE3B5C">
        <w:rPr>
          <w:rFonts w:cs="Arial"/>
          <w:lang w:val="de-DE" w:eastAsia="de-CH"/>
        </w:rPr>
        <w:t>-insel anfallen und vo</w:t>
      </w:r>
      <w:r w:rsidR="00234E66">
        <w:rPr>
          <w:rFonts w:cs="Arial"/>
          <w:lang w:val="de-DE" w:eastAsia="de-CH"/>
        </w:rPr>
        <w:t>n</w:t>
      </w:r>
      <w:r w:rsidR="00FE3B5C" w:rsidRPr="00FE3B5C">
        <w:rPr>
          <w:rFonts w:cs="Arial"/>
          <w:lang w:val="de-DE" w:eastAsia="de-CH"/>
        </w:rPr>
        <w:t xml:space="preserve"> der entsprechenden Plattform den Antragstellenden in Rechnung gestellt werden (d.h. Teil der eingekauften Dienstleistung sind), werden als Dienstleistungskosten betrachtet und können von den SISF-Beträgen bezahlt werden.</w:t>
      </w:r>
    </w:p>
    <w:p w14:paraId="2E3D2580" w14:textId="77777777" w:rsidR="00DC735F" w:rsidRDefault="00DC735F" w:rsidP="00BF3909"/>
    <w:p w14:paraId="7AD46F4C" w14:textId="39B0CFCD" w:rsidR="00DC735F" w:rsidRDefault="00DC735F" w:rsidP="00BF3909">
      <w:r>
        <w:t xml:space="preserve">Für universitäre Einheiten, welche dem System </w:t>
      </w:r>
      <w:r w:rsidR="00EC292A">
        <w:t>"</w:t>
      </w:r>
      <w:r>
        <w:t>Lehre und Forschung</w:t>
      </w:r>
      <w:r w:rsidR="00EC292A">
        <w:t>"</w:t>
      </w:r>
      <w:r>
        <w:t xml:space="preserve"> des Inselspitals angeschlossen sind, wird ein höherer Anteil </w:t>
      </w:r>
      <w:proofErr w:type="spellStart"/>
      <w:r>
        <w:t>Matching</w:t>
      </w:r>
      <w:proofErr w:type="spellEnd"/>
      <w:r>
        <w:t xml:space="preserve"> Funds gefordert</w:t>
      </w:r>
      <w:r w:rsidR="00A82EA4">
        <w:t xml:space="preserve"> (siehe Website)</w:t>
      </w:r>
      <w:r w:rsidR="00D27F93">
        <w:t>.</w:t>
      </w:r>
    </w:p>
    <w:p w14:paraId="42BEA19B" w14:textId="77777777" w:rsidR="00834202" w:rsidRDefault="00834202" w:rsidP="00BF3909"/>
    <w:p w14:paraId="264A9FD6" w14:textId="13123666" w:rsidR="00834202" w:rsidRDefault="00F84DBA" w:rsidP="00BF3909">
      <w:r>
        <w:t>D</w:t>
      </w:r>
      <w:r w:rsidR="0073004A">
        <w:t xml:space="preserve">er Gesamtbetrag </w:t>
      </w:r>
      <w:r>
        <w:t xml:space="preserve">wird </w:t>
      </w:r>
      <w:r w:rsidR="0073004A">
        <w:t xml:space="preserve">nach dem positiven Entscheid </w:t>
      </w:r>
      <w:r>
        <w:t>mit einer Auszahlung überwiesen (Betriebsmittel)</w:t>
      </w:r>
      <w:r w:rsidR="00834202">
        <w:t>.</w:t>
      </w:r>
    </w:p>
    <w:p w14:paraId="17E29722" w14:textId="77777777" w:rsidR="00834202" w:rsidRDefault="00834202" w:rsidP="00BF3909"/>
    <w:p w14:paraId="6ACCA447" w14:textId="77777777" w:rsidR="00812905" w:rsidRPr="00812905" w:rsidRDefault="00812905" w:rsidP="00BF3909">
      <w:pPr>
        <w:rPr>
          <w:b/>
        </w:rPr>
      </w:pPr>
      <w:r w:rsidRPr="00812905">
        <w:rPr>
          <w:b/>
        </w:rPr>
        <w:t>1. projektierter Betrag SISF</w:t>
      </w:r>
      <w:r w:rsidR="00E67470">
        <w:rPr>
          <w:b/>
        </w:rPr>
        <w:t xml:space="preserve"> (max</w:t>
      </w:r>
      <w:r w:rsidR="00F84DBA">
        <w:rPr>
          <w:b/>
        </w:rPr>
        <w:t>.</w:t>
      </w:r>
      <w:r w:rsidR="00E67470">
        <w:rPr>
          <w:b/>
        </w:rPr>
        <w:t xml:space="preserve"> 60% der gesamten Projektkosten</w:t>
      </w:r>
      <w:r w:rsidR="00F725D7">
        <w:rPr>
          <w:b/>
        </w:rPr>
        <w:t xml:space="preserve"> bzw. </w:t>
      </w:r>
      <w:r w:rsidR="00F84DBA">
        <w:rPr>
          <w:b/>
        </w:rPr>
        <w:t xml:space="preserve">max. </w:t>
      </w:r>
      <w:r w:rsidR="00F725D7">
        <w:rPr>
          <w:b/>
        </w:rPr>
        <w:t xml:space="preserve">40% bei universitären Einheiten innerhalb des Systems </w:t>
      </w:r>
      <w:r w:rsidR="00EC292A">
        <w:rPr>
          <w:b/>
        </w:rPr>
        <w:t>"</w:t>
      </w:r>
      <w:r w:rsidR="00F725D7">
        <w:rPr>
          <w:b/>
        </w:rPr>
        <w:t>Lehre und Forschung</w:t>
      </w:r>
      <w:r w:rsidR="00EC292A">
        <w:rPr>
          <w:b/>
        </w:rPr>
        <w:t>"</w:t>
      </w:r>
      <w:r w:rsidR="00F725D7">
        <w:rPr>
          <w:b/>
        </w:rPr>
        <w:t xml:space="preserve"> des Inselspitals</w:t>
      </w:r>
      <w:r w:rsidR="00E67470">
        <w:rPr>
          <w:b/>
        </w:rPr>
        <w:t>)</w:t>
      </w:r>
      <w:r w:rsidRPr="00812905">
        <w:rPr>
          <w:b/>
        </w:rPr>
        <w:t>:</w:t>
      </w:r>
    </w:p>
    <w:p w14:paraId="47C72916" w14:textId="77777777" w:rsidR="00BF3909" w:rsidRPr="00BF3909" w:rsidRDefault="00BF3909" w:rsidP="00BF39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8"/>
        <w:gridCol w:w="1499"/>
      </w:tblGrid>
      <w:tr w:rsidR="00F220F1" w:rsidRPr="00505D8E" w14:paraId="6BAB333A" w14:textId="77777777" w:rsidTr="006D5B3F">
        <w:tc>
          <w:tcPr>
            <w:tcW w:w="7278" w:type="dxa"/>
            <w:shd w:val="clear" w:color="auto" w:fill="BFBFBF" w:themeFill="background1" w:themeFillShade="BF"/>
            <w:vAlign w:val="center"/>
          </w:tcPr>
          <w:p w14:paraId="3E7FFD0B" w14:textId="77777777" w:rsidR="00F220F1" w:rsidRPr="00505D8E" w:rsidRDefault="00772B83" w:rsidP="00A93D48">
            <w:pPr>
              <w:pStyle w:val="UBFliesstext"/>
              <w:spacing w:line="240" w:lineRule="auto"/>
              <w:rPr>
                <w:b/>
              </w:rPr>
            </w:pPr>
            <w:r>
              <w:rPr>
                <w:b/>
              </w:rPr>
              <w:t xml:space="preserve">Einzelne </w:t>
            </w:r>
            <w:r w:rsidR="00F220F1">
              <w:rPr>
                <w:b/>
              </w:rPr>
              <w:t>Budgetposten</w:t>
            </w:r>
            <w:r w:rsidR="00A0159C">
              <w:rPr>
                <w:b/>
              </w:rPr>
              <w:t xml:space="preserve"> Sachmittel</w:t>
            </w:r>
            <w:r w:rsidR="0067162C">
              <w:rPr>
                <w:b/>
              </w:rPr>
              <w:t xml:space="preserve"> (Zahlungen an </w:t>
            </w:r>
            <w:proofErr w:type="spellStart"/>
            <w:r w:rsidR="0067162C">
              <w:rPr>
                <w:b/>
              </w:rPr>
              <w:t>sitem</w:t>
            </w:r>
            <w:proofErr w:type="spellEnd"/>
            <w:r w:rsidR="0067162C">
              <w:rPr>
                <w:b/>
              </w:rPr>
              <w:t>-insel-Plattform)</w:t>
            </w:r>
          </w:p>
        </w:tc>
        <w:tc>
          <w:tcPr>
            <w:tcW w:w="1499" w:type="dxa"/>
            <w:shd w:val="clear" w:color="auto" w:fill="BFBFBF" w:themeFill="background1" w:themeFillShade="BF"/>
            <w:vAlign w:val="center"/>
          </w:tcPr>
          <w:p w14:paraId="4F1B76D9" w14:textId="77777777" w:rsidR="00F220F1" w:rsidRPr="00505D8E" w:rsidRDefault="00F220F1" w:rsidP="001650AD">
            <w:pPr>
              <w:pStyle w:val="UBFliesstext"/>
              <w:spacing w:line="240" w:lineRule="auto"/>
              <w:rPr>
                <w:b/>
              </w:rPr>
            </w:pPr>
            <w:r w:rsidRPr="00505D8E">
              <w:rPr>
                <w:b/>
              </w:rPr>
              <w:t xml:space="preserve">Betrag </w:t>
            </w:r>
            <w:r w:rsidR="001650AD">
              <w:rPr>
                <w:b/>
              </w:rPr>
              <w:t>Fr.</w:t>
            </w:r>
          </w:p>
        </w:tc>
      </w:tr>
      <w:tr w:rsidR="00F220F1" w14:paraId="12048208" w14:textId="77777777" w:rsidTr="006D5B3F">
        <w:tc>
          <w:tcPr>
            <w:tcW w:w="7278" w:type="dxa"/>
            <w:shd w:val="clear" w:color="auto" w:fill="auto"/>
            <w:vAlign w:val="center"/>
          </w:tcPr>
          <w:p w14:paraId="21D93474" w14:textId="77777777" w:rsidR="00A0159C" w:rsidRDefault="00F220F1" w:rsidP="0067162C">
            <w:pPr>
              <w:pStyle w:val="UBFliesstext"/>
              <w:spacing w:line="240" w:lineRule="auto"/>
            </w:pPr>
            <w:r>
              <w:t xml:space="preserve">1. </w:t>
            </w:r>
            <w:r w:rsidR="0067162C">
              <w:t xml:space="preserve">Personal (falls durch </w:t>
            </w:r>
            <w:proofErr w:type="spellStart"/>
            <w:r w:rsidR="0067162C">
              <w:t>sitem</w:t>
            </w:r>
            <w:proofErr w:type="spellEnd"/>
            <w:r w:rsidR="0067162C">
              <w:t>-insel-Plattform extra ausgewiesen)</w:t>
            </w:r>
          </w:p>
          <w:p w14:paraId="24BE0DB3" w14:textId="77777777" w:rsidR="0067162C" w:rsidRDefault="0067162C" w:rsidP="0067162C">
            <w:pPr>
              <w:pStyle w:val="UBFliesstext"/>
              <w:spacing w:line="240" w:lineRule="auto"/>
            </w:pPr>
            <w:r>
              <w:t>- ...</w:t>
            </w:r>
          </w:p>
          <w:p w14:paraId="2A20516A" w14:textId="77777777" w:rsidR="0067162C" w:rsidRDefault="0067162C" w:rsidP="0067162C">
            <w:pPr>
              <w:pStyle w:val="UBFliesstext"/>
              <w:spacing w:line="240" w:lineRule="auto"/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34E00AA1" w14:textId="77777777" w:rsidR="00F220F1" w:rsidRDefault="00F220F1" w:rsidP="000B4E6D">
            <w:pPr>
              <w:pStyle w:val="UBFliesstext"/>
              <w:spacing w:line="240" w:lineRule="auto"/>
              <w:jc w:val="right"/>
            </w:pPr>
          </w:p>
        </w:tc>
      </w:tr>
      <w:tr w:rsidR="00B006C3" w14:paraId="3F53827B" w14:textId="77777777" w:rsidTr="006D5B3F">
        <w:tc>
          <w:tcPr>
            <w:tcW w:w="7278" w:type="dxa"/>
            <w:shd w:val="clear" w:color="auto" w:fill="auto"/>
            <w:vAlign w:val="center"/>
          </w:tcPr>
          <w:p w14:paraId="51FD2194" w14:textId="77777777" w:rsidR="00B006C3" w:rsidRDefault="00B006C3" w:rsidP="00A93D48">
            <w:pPr>
              <w:pStyle w:val="UBFliesstext"/>
              <w:spacing w:line="240" w:lineRule="auto"/>
            </w:pPr>
            <w:r>
              <w:t>2.</w:t>
            </w:r>
            <w:r w:rsidR="00E5325D">
              <w:t xml:space="preserve"> </w:t>
            </w:r>
            <w:r w:rsidR="00A0159C">
              <w:t>Dienstleistungen</w:t>
            </w:r>
          </w:p>
          <w:p w14:paraId="76FE1F33" w14:textId="77777777" w:rsidR="00A0159C" w:rsidRDefault="0067162C" w:rsidP="00A93D48">
            <w:pPr>
              <w:pStyle w:val="UBFliesstext"/>
              <w:spacing w:line="240" w:lineRule="auto"/>
            </w:pPr>
            <w:r>
              <w:t>- ...</w:t>
            </w:r>
          </w:p>
          <w:p w14:paraId="0DFFF213" w14:textId="77777777" w:rsidR="0067162C" w:rsidRDefault="0067162C" w:rsidP="00A93D48">
            <w:pPr>
              <w:pStyle w:val="UBFliesstext"/>
              <w:spacing w:line="240" w:lineRule="auto"/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2EF670D6" w14:textId="77777777" w:rsidR="00B006C3" w:rsidRDefault="00B006C3" w:rsidP="000B4E6D">
            <w:pPr>
              <w:pStyle w:val="UBFliesstext"/>
              <w:spacing w:line="240" w:lineRule="auto"/>
              <w:jc w:val="right"/>
            </w:pPr>
          </w:p>
        </w:tc>
      </w:tr>
      <w:tr w:rsidR="00B006C3" w14:paraId="3DEB5496" w14:textId="77777777" w:rsidTr="006D5B3F">
        <w:tc>
          <w:tcPr>
            <w:tcW w:w="7278" w:type="dxa"/>
            <w:shd w:val="clear" w:color="auto" w:fill="auto"/>
            <w:vAlign w:val="center"/>
          </w:tcPr>
          <w:p w14:paraId="01C18021" w14:textId="77777777" w:rsidR="00B006C3" w:rsidRDefault="00B006C3" w:rsidP="00A93D48">
            <w:pPr>
              <w:pStyle w:val="UBFliesstext"/>
              <w:spacing w:line="240" w:lineRule="auto"/>
            </w:pPr>
            <w:r>
              <w:t>3.</w:t>
            </w:r>
            <w:r w:rsidR="00E5325D">
              <w:t xml:space="preserve"> </w:t>
            </w:r>
            <w:r w:rsidR="00A0159C">
              <w:t>andere Sachkosten</w:t>
            </w:r>
            <w:r w:rsidR="0067162C">
              <w:t xml:space="preserve"> (Material etc.)</w:t>
            </w:r>
          </w:p>
          <w:p w14:paraId="775D247D" w14:textId="77777777" w:rsidR="0067162C" w:rsidRDefault="0067162C" w:rsidP="00A93D48">
            <w:pPr>
              <w:pStyle w:val="UBFliesstext"/>
              <w:spacing w:line="240" w:lineRule="auto"/>
            </w:pPr>
            <w:r>
              <w:t>- ...</w:t>
            </w:r>
          </w:p>
          <w:p w14:paraId="4B4DB996" w14:textId="77777777" w:rsidR="00A0159C" w:rsidRDefault="00A0159C" w:rsidP="00A93D48">
            <w:pPr>
              <w:pStyle w:val="UBFliesstext"/>
              <w:spacing w:line="240" w:lineRule="auto"/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7FD588BA" w14:textId="77777777" w:rsidR="00B006C3" w:rsidRDefault="00B006C3" w:rsidP="000B4E6D">
            <w:pPr>
              <w:pStyle w:val="UBFliesstext"/>
              <w:spacing w:line="240" w:lineRule="auto"/>
              <w:jc w:val="right"/>
            </w:pPr>
          </w:p>
        </w:tc>
      </w:tr>
      <w:tr w:rsidR="00B006C3" w:rsidRPr="00505D8E" w14:paraId="37130DDA" w14:textId="77777777" w:rsidTr="006D5B3F">
        <w:tc>
          <w:tcPr>
            <w:tcW w:w="7278" w:type="dxa"/>
            <w:shd w:val="clear" w:color="auto" w:fill="BFBFBF" w:themeFill="background1" w:themeFillShade="BF"/>
            <w:vAlign w:val="center"/>
          </w:tcPr>
          <w:p w14:paraId="0818D2A4" w14:textId="77777777" w:rsidR="0067162C" w:rsidRDefault="00FF5665" w:rsidP="0027380B">
            <w:pPr>
              <w:pStyle w:val="UBFliesstext"/>
              <w:spacing w:line="240" w:lineRule="auto"/>
              <w:rPr>
                <w:b/>
              </w:rPr>
            </w:pPr>
            <w:r w:rsidRPr="00505D8E">
              <w:rPr>
                <w:b/>
              </w:rPr>
              <w:t>Total</w:t>
            </w:r>
            <w:r w:rsidR="008B24F3" w:rsidRPr="00505D8E">
              <w:rPr>
                <w:b/>
              </w:rPr>
              <w:t xml:space="preserve"> </w:t>
            </w:r>
            <w:r w:rsidR="0073004A">
              <w:rPr>
                <w:b/>
              </w:rPr>
              <w:t xml:space="preserve">geforderter </w:t>
            </w:r>
            <w:r w:rsidR="008B24F3" w:rsidRPr="00505D8E">
              <w:rPr>
                <w:b/>
              </w:rPr>
              <w:t>Betrag</w:t>
            </w:r>
            <w:r w:rsidR="0073004A">
              <w:rPr>
                <w:b/>
              </w:rPr>
              <w:t xml:space="preserve"> (max. 60% der gesamten Projektkosten</w:t>
            </w:r>
            <w:r w:rsidR="0067162C">
              <w:rPr>
                <w:b/>
              </w:rPr>
              <w:t>),</w:t>
            </w:r>
          </w:p>
          <w:p w14:paraId="3B559061" w14:textId="77777777" w:rsidR="00B006C3" w:rsidRPr="00505D8E" w:rsidRDefault="0073004A" w:rsidP="0067162C">
            <w:pPr>
              <w:pStyle w:val="UBFliesstext"/>
              <w:spacing w:line="240" w:lineRule="auto"/>
              <w:rPr>
                <w:b/>
              </w:rPr>
            </w:pPr>
            <w:r>
              <w:rPr>
                <w:b/>
              </w:rPr>
              <w:t xml:space="preserve">für universitäre Einheiten, die dem System </w:t>
            </w:r>
            <w:r w:rsidR="00EC292A">
              <w:rPr>
                <w:b/>
              </w:rPr>
              <w:t>"</w:t>
            </w:r>
            <w:r>
              <w:rPr>
                <w:b/>
              </w:rPr>
              <w:t xml:space="preserve">Lehre </w:t>
            </w:r>
            <w:r w:rsidR="0027380B">
              <w:rPr>
                <w:b/>
              </w:rPr>
              <w:t>und</w:t>
            </w:r>
            <w:r>
              <w:rPr>
                <w:b/>
              </w:rPr>
              <w:t xml:space="preserve"> Forschung</w:t>
            </w:r>
            <w:r w:rsidR="00EC292A">
              <w:rPr>
                <w:b/>
              </w:rPr>
              <w:t>"</w:t>
            </w:r>
            <w:r>
              <w:rPr>
                <w:b/>
              </w:rPr>
              <w:t xml:space="preserve"> des Inselspitals angehören: max. 40%</w:t>
            </w:r>
          </w:p>
        </w:tc>
        <w:tc>
          <w:tcPr>
            <w:tcW w:w="1499" w:type="dxa"/>
            <w:shd w:val="clear" w:color="auto" w:fill="BFBFBF" w:themeFill="background1" w:themeFillShade="BF"/>
            <w:vAlign w:val="center"/>
          </w:tcPr>
          <w:p w14:paraId="5C90B8EC" w14:textId="77777777" w:rsidR="00B006C3" w:rsidRPr="00505D8E" w:rsidRDefault="00B006C3" w:rsidP="000B4E6D">
            <w:pPr>
              <w:pStyle w:val="UBFliesstext"/>
              <w:spacing w:line="240" w:lineRule="auto"/>
              <w:jc w:val="right"/>
              <w:rPr>
                <w:b/>
              </w:rPr>
            </w:pPr>
          </w:p>
        </w:tc>
      </w:tr>
    </w:tbl>
    <w:p w14:paraId="71DD7F7E" w14:textId="6D069F01" w:rsidR="00626C0A" w:rsidRDefault="00626C0A" w:rsidP="00626C0A"/>
    <w:p w14:paraId="759CE9AD" w14:textId="7EEE70CA" w:rsidR="00626C0A" w:rsidRDefault="00A4023D" w:rsidP="00626C0A">
      <w:r>
        <w:t xml:space="preserve">Alternativ zu einer Aufgliederung der Kosten in Tabelle 1 (oben) kann die genutzte </w:t>
      </w:r>
      <w:proofErr w:type="spellStart"/>
      <w:r>
        <w:t>sitem</w:t>
      </w:r>
      <w:proofErr w:type="spellEnd"/>
      <w:r>
        <w:t xml:space="preserve">-insel Plattform eine offizielle Offerte mit einer genauen Beschreibung der durchzuführenden Dienstleistungen und den entsprechenden Kosten dem Antrag </w:t>
      </w:r>
      <w:proofErr w:type="spellStart"/>
      <w:r>
        <w:t>beleigen</w:t>
      </w:r>
      <w:proofErr w:type="spellEnd"/>
      <w:r>
        <w:t xml:space="preserve">. </w:t>
      </w:r>
      <w:r w:rsidR="00626C0A">
        <w:t>Setzten Sie den Gesamtbetrag der Offerte in Tabelle 1, Zeile «</w:t>
      </w:r>
      <w:r w:rsidR="00626C0A" w:rsidRPr="00A57F79">
        <w:t>Total geforderter Betrag</w:t>
      </w:r>
      <w:r w:rsidR="00626C0A">
        <w:t>» ein und reichen Sie eine Kopie der Offerte gemeinsam mit Ihrem Antrag ein.</w:t>
      </w:r>
    </w:p>
    <w:p w14:paraId="7A46C472" w14:textId="77777777" w:rsidR="00626C0A" w:rsidRDefault="00626C0A" w:rsidP="00D034B9"/>
    <w:p w14:paraId="3BA4CACF" w14:textId="77777777" w:rsidR="00812905" w:rsidRDefault="00812905"/>
    <w:p w14:paraId="3C052CF5" w14:textId="77777777" w:rsidR="00812905" w:rsidRPr="00812905" w:rsidRDefault="00812905">
      <w:pPr>
        <w:rPr>
          <w:b/>
        </w:rPr>
      </w:pPr>
      <w:r w:rsidRPr="00812905">
        <w:rPr>
          <w:b/>
        </w:rPr>
        <w:t xml:space="preserve">2. </w:t>
      </w:r>
      <w:proofErr w:type="spellStart"/>
      <w:r w:rsidRPr="00812905">
        <w:rPr>
          <w:b/>
        </w:rPr>
        <w:t>Matching</w:t>
      </w:r>
      <w:proofErr w:type="spellEnd"/>
      <w:r w:rsidRPr="00812905">
        <w:rPr>
          <w:b/>
        </w:rPr>
        <w:t xml:space="preserve"> Funds</w:t>
      </w:r>
      <w:r w:rsidR="00E77674">
        <w:rPr>
          <w:b/>
        </w:rPr>
        <w:t xml:space="preserve"> (mind</w:t>
      </w:r>
      <w:r w:rsidR="00F84DBA">
        <w:rPr>
          <w:b/>
        </w:rPr>
        <w:t>.</w:t>
      </w:r>
      <w:r w:rsidR="00E77674">
        <w:rPr>
          <w:b/>
        </w:rPr>
        <w:t xml:space="preserve"> 40% der gesamten Projektkosten</w:t>
      </w:r>
      <w:r w:rsidR="00861539">
        <w:rPr>
          <w:b/>
        </w:rPr>
        <w:t xml:space="preserve"> bzw. </w:t>
      </w:r>
      <w:r w:rsidR="00F84DBA">
        <w:rPr>
          <w:b/>
        </w:rPr>
        <w:t xml:space="preserve">mind. </w:t>
      </w:r>
      <w:r w:rsidR="0073004A">
        <w:rPr>
          <w:b/>
        </w:rPr>
        <w:t>60%</w:t>
      </w:r>
      <w:r w:rsidR="00861539">
        <w:rPr>
          <w:b/>
        </w:rPr>
        <w:t xml:space="preserve"> für L&amp;F-Einheiten)</w:t>
      </w:r>
      <w:r w:rsidRPr="00812905">
        <w:rPr>
          <w:b/>
        </w:rPr>
        <w:t>:</w:t>
      </w:r>
    </w:p>
    <w:p w14:paraId="2D9A90F7" w14:textId="77777777" w:rsidR="00812905" w:rsidRDefault="00682AAB">
      <w:r>
        <w:t xml:space="preserve">Die </w:t>
      </w:r>
      <w:proofErr w:type="spellStart"/>
      <w:r>
        <w:t>Matching</w:t>
      </w:r>
      <w:proofErr w:type="spellEnd"/>
      <w:r>
        <w:t xml:space="preserve"> Funds müssen mindestens 40% der gesamten Projektkosten betragen (Reglement Art. 2.1)</w:t>
      </w:r>
      <w:r w:rsidR="00E076AE">
        <w:t>.</w:t>
      </w:r>
      <w:r w:rsidR="0073004A">
        <w:t xml:space="preserve"> Für universitäre Einheiten</w:t>
      </w:r>
      <w:r w:rsidR="00234E66">
        <w:t xml:space="preserve"> der Medizinischen Fakultät</w:t>
      </w:r>
      <w:r w:rsidR="0073004A">
        <w:t xml:space="preserve">, die dem System </w:t>
      </w:r>
      <w:r w:rsidR="00EC292A">
        <w:t>"</w:t>
      </w:r>
      <w:r w:rsidR="0073004A">
        <w:t>Lehre und Forschung</w:t>
      </w:r>
      <w:r w:rsidR="00EC292A">
        <w:t>"</w:t>
      </w:r>
      <w:r w:rsidR="0073004A">
        <w:t xml:space="preserve"> des Inselspitals </w:t>
      </w:r>
      <w:r w:rsidR="00861539">
        <w:t xml:space="preserve">angeschlossen sind, müssen mind. 60% an </w:t>
      </w:r>
      <w:proofErr w:type="spellStart"/>
      <w:r w:rsidR="00861539">
        <w:t>Matching</w:t>
      </w:r>
      <w:proofErr w:type="spellEnd"/>
      <w:r w:rsidR="00861539">
        <w:t xml:space="preserve"> Funds beigesteuert werden. Sie </w:t>
      </w:r>
      <w:r w:rsidR="00E076AE">
        <w:t xml:space="preserve">können aus Grundmitteln oder aus Drittmitteln </w:t>
      </w:r>
      <w:r w:rsidR="00864323">
        <w:t>finanziert werden</w:t>
      </w:r>
      <w:r w:rsidR="00E076AE">
        <w:t>.</w:t>
      </w:r>
      <w:r w:rsidR="00F84DBA">
        <w:t xml:space="preserve"> </w:t>
      </w:r>
      <w:proofErr w:type="spellStart"/>
      <w:r w:rsidR="00F84DBA">
        <w:t>Matching</w:t>
      </w:r>
      <w:proofErr w:type="spellEnd"/>
      <w:r w:rsidR="00F84DBA">
        <w:t xml:space="preserve"> Funds können als cash- oder in-kind-Zahlungen bestehen.</w:t>
      </w:r>
    </w:p>
    <w:p w14:paraId="1DB82508" w14:textId="77777777" w:rsidR="00EA22DB" w:rsidRDefault="00EA22DB"/>
    <w:p w14:paraId="3C715A74" w14:textId="77777777" w:rsidR="00EA22DB" w:rsidRPr="00EA22DB" w:rsidRDefault="00EA22DB" w:rsidP="00EA22DB">
      <w:pPr>
        <w:rPr>
          <w:b/>
        </w:rPr>
      </w:pPr>
      <w:r w:rsidRPr="00EA22DB">
        <w:rPr>
          <w:b/>
        </w:rPr>
        <w:t xml:space="preserve">Anderweitig eingeworbene universitätsinterne Fördermittel dürfen nicht als </w:t>
      </w:r>
      <w:proofErr w:type="spellStart"/>
      <w:r w:rsidRPr="00EA22DB">
        <w:rPr>
          <w:b/>
        </w:rPr>
        <w:t>Matching</w:t>
      </w:r>
      <w:proofErr w:type="spellEnd"/>
      <w:r w:rsidRPr="00EA22DB">
        <w:rPr>
          <w:b/>
        </w:rPr>
        <w:t xml:space="preserve"> Funds angegeben werden.</w:t>
      </w:r>
    </w:p>
    <w:p w14:paraId="63A7F6F8" w14:textId="77777777" w:rsidR="00682AAB" w:rsidRDefault="00682A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5"/>
        <w:gridCol w:w="1502"/>
      </w:tblGrid>
      <w:tr w:rsidR="00812905" w:rsidRPr="00505D8E" w14:paraId="700791D5" w14:textId="77777777" w:rsidTr="00B060A9">
        <w:tc>
          <w:tcPr>
            <w:tcW w:w="7479" w:type="dxa"/>
            <w:shd w:val="clear" w:color="auto" w:fill="BFBFBF" w:themeFill="background1" w:themeFillShade="BF"/>
            <w:vAlign w:val="center"/>
          </w:tcPr>
          <w:p w14:paraId="3DBA7856" w14:textId="77777777" w:rsidR="00812905" w:rsidRPr="00505D8E" w:rsidRDefault="00812905" w:rsidP="00F11F05">
            <w:pPr>
              <w:pStyle w:val="UBFliesstext"/>
              <w:spacing w:line="240" w:lineRule="auto"/>
              <w:rPr>
                <w:b/>
              </w:rPr>
            </w:pPr>
            <w:r>
              <w:rPr>
                <w:b/>
              </w:rPr>
              <w:t>Sachmittel</w:t>
            </w:r>
            <w:r w:rsidR="00E076AE">
              <w:rPr>
                <w:b/>
              </w:rPr>
              <w:t xml:space="preserve"> cash</w:t>
            </w:r>
            <w:r w:rsidR="00FA3C64">
              <w:rPr>
                <w:b/>
              </w:rPr>
              <w:t xml:space="preserve"> (</w:t>
            </w:r>
            <w:proofErr w:type="spellStart"/>
            <w:r w:rsidR="00FA3C64">
              <w:rPr>
                <w:b/>
              </w:rPr>
              <w:t>Matching</w:t>
            </w:r>
            <w:proofErr w:type="spellEnd"/>
            <w:r w:rsidR="00FA3C64">
              <w:rPr>
                <w:b/>
              </w:rPr>
              <w:t xml:space="preserve"> Funds)</w:t>
            </w:r>
          </w:p>
        </w:tc>
        <w:tc>
          <w:tcPr>
            <w:tcW w:w="1524" w:type="dxa"/>
            <w:shd w:val="clear" w:color="auto" w:fill="BFBFBF" w:themeFill="background1" w:themeFillShade="BF"/>
            <w:vAlign w:val="center"/>
          </w:tcPr>
          <w:p w14:paraId="35A758D4" w14:textId="77777777" w:rsidR="00812905" w:rsidRPr="00505D8E" w:rsidRDefault="00812905" w:rsidP="001650AD">
            <w:pPr>
              <w:pStyle w:val="UBFliesstext"/>
              <w:spacing w:line="240" w:lineRule="auto"/>
              <w:rPr>
                <w:b/>
              </w:rPr>
            </w:pPr>
            <w:r w:rsidRPr="00505D8E">
              <w:rPr>
                <w:b/>
              </w:rPr>
              <w:t xml:space="preserve">Betrag </w:t>
            </w:r>
            <w:r w:rsidR="001650AD">
              <w:rPr>
                <w:b/>
              </w:rPr>
              <w:t>Fr.</w:t>
            </w:r>
          </w:p>
        </w:tc>
      </w:tr>
      <w:tr w:rsidR="00812905" w14:paraId="31B9283D" w14:textId="77777777" w:rsidTr="00F11F05">
        <w:tc>
          <w:tcPr>
            <w:tcW w:w="7479" w:type="dxa"/>
            <w:shd w:val="clear" w:color="auto" w:fill="auto"/>
            <w:vAlign w:val="center"/>
          </w:tcPr>
          <w:p w14:paraId="6D7289E5" w14:textId="77777777" w:rsidR="00812905" w:rsidRDefault="00812905" w:rsidP="00812905">
            <w:pPr>
              <w:pStyle w:val="UBFliesstext"/>
              <w:spacing w:line="240" w:lineRule="auto"/>
            </w:pPr>
            <w:r>
              <w:t>1.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E20F739" w14:textId="77777777" w:rsidR="00812905" w:rsidRDefault="00812905" w:rsidP="005F2B57">
            <w:pPr>
              <w:pStyle w:val="UBFliesstext"/>
              <w:spacing w:line="240" w:lineRule="auto"/>
              <w:jc w:val="right"/>
            </w:pPr>
          </w:p>
        </w:tc>
      </w:tr>
      <w:tr w:rsidR="00E076AE" w14:paraId="7E6890DA" w14:textId="77777777" w:rsidTr="00F11F05">
        <w:tc>
          <w:tcPr>
            <w:tcW w:w="7479" w:type="dxa"/>
            <w:shd w:val="clear" w:color="auto" w:fill="auto"/>
            <w:vAlign w:val="center"/>
          </w:tcPr>
          <w:p w14:paraId="27498088" w14:textId="77777777" w:rsidR="00E076AE" w:rsidRDefault="00E076AE" w:rsidP="00812905">
            <w:pPr>
              <w:pStyle w:val="UBFliesstext"/>
              <w:spacing w:line="240" w:lineRule="auto"/>
            </w:pPr>
            <w:r>
              <w:t>2.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9D4A91D" w14:textId="77777777" w:rsidR="00E076AE" w:rsidRDefault="00E076AE" w:rsidP="005F2B57">
            <w:pPr>
              <w:pStyle w:val="UBFliesstext"/>
              <w:spacing w:line="240" w:lineRule="auto"/>
              <w:jc w:val="right"/>
            </w:pPr>
          </w:p>
        </w:tc>
      </w:tr>
      <w:tr w:rsidR="00E076AE" w14:paraId="29AECEB5" w14:textId="77777777" w:rsidTr="001650AD">
        <w:tc>
          <w:tcPr>
            <w:tcW w:w="7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9FACD" w14:textId="77777777" w:rsidR="00E076AE" w:rsidRDefault="00E076AE" w:rsidP="00812905">
            <w:pPr>
              <w:pStyle w:val="UBFliesstext"/>
              <w:spacing w:line="240" w:lineRule="auto"/>
            </w:pPr>
            <w:r>
              <w:t>...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74AD7" w14:textId="77777777" w:rsidR="00E076AE" w:rsidRDefault="00E076AE" w:rsidP="005F2B57">
            <w:pPr>
              <w:pStyle w:val="UBFliesstext"/>
              <w:spacing w:line="240" w:lineRule="auto"/>
              <w:jc w:val="right"/>
            </w:pPr>
          </w:p>
        </w:tc>
      </w:tr>
      <w:tr w:rsidR="00812905" w:rsidRPr="001650AD" w14:paraId="567B5A8D" w14:textId="77777777" w:rsidTr="00B060A9">
        <w:tc>
          <w:tcPr>
            <w:tcW w:w="747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23CBCDD" w14:textId="77777777" w:rsidR="00812905" w:rsidRPr="001650AD" w:rsidRDefault="00E076AE" w:rsidP="00812905">
            <w:pPr>
              <w:pStyle w:val="UBFliesstext"/>
              <w:spacing w:line="240" w:lineRule="auto"/>
              <w:rPr>
                <w:b/>
              </w:rPr>
            </w:pPr>
            <w:r w:rsidRPr="001650AD">
              <w:rPr>
                <w:b/>
              </w:rPr>
              <w:t>total Sachmittel cash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F262C38" w14:textId="77777777" w:rsidR="00812905" w:rsidRPr="001650AD" w:rsidRDefault="00812905" w:rsidP="005F2B57">
            <w:pPr>
              <w:pStyle w:val="UBFliesstext"/>
              <w:spacing w:line="240" w:lineRule="auto"/>
              <w:jc w:val="right"/>
              <w:rPr>
                <w:b/>
              </w:rPr>
            </w:pPr>
          </w:p>
        </w:tc>
      </w:tr>
      <w:tr w:rsidR="00E076AE" w:rsidRPr="00613083" w14:paraId="058E6E1E" w14:textId="77777777" w:rsidTr="00B060A9">
        <w:tc>
          <w:tcPr>
            <w:tcW w:w="7479" w:type="dxa"/>
            <w:shd w:val="clear" w:color="auto" w:fill="BFBFBF" w:themeFill="background1" w:themeFillShade="BF"/>
            <w:vAlign w:val="center"/>
          </w:tcPr>
          <w:p w14:paraId="554DB6E0" w14:textId="77777777" w:rsidR="00E076AE" w:rsidRPr="007C73D2" w:rsidRDefault="00E076AE" w:rsidP="00F11F05">
            <w:pPr>
              <w:pStyle w:val="UBFliesstext"/>
              <w:spacing w:line="240" w:lineRule="auto"/>
              <w:rPr>
                <w:b/>
                <w:lang w:val="en-US"/>
              </w:rPr>
            </w:pPr>
            <w:proofErr w:type="spellStart"/>
            <w:r w:rsidRPr="007C73D2">
              <w:rPr>
                <w:b/>
                <w:lang w:val="en-US"/>
              </w:rPr>
              <w:t>Sachmittel</w:t>
            </w:r>
            <w:proofErr w:type="spellEnd"/>
            <w:r w:rsidRPr="007C73D2">
              <w:rPr>
                <w:b/>
                <w:lang w:val="en-US"/>
              </w:rPr>
              <w:t xml:space="preserve"> in-kind</w:t>
            </w:r>
            <w:r w:rsidR="00FA3C64" w:rsidRPr="007C73D2">
              <w:rPr>
                <w:b/>
                <w:lang w:val="en-US"/>
              </w:rPr>
              <w:t xml:space="preserve"> (Matching Funds)</w:t>
            </w:r>
          </w:p>
        </w:tc>
        <w:tc>
          <w:tcPr>
            <w:tcW w:w="1524" w:type="dxa"/>
            <w:shd w:val="clear" w:color="auto" w:fill="BFBFBF" w:themeFill="background1" w:themeFillShade="BF"/>
            <w:vAlign w:val="center"/>
          </w:tcPr>
          <w:p w14:paraId="216D9F8B" w14:textId="77777777" w:rsidR="00E076AE" w:rsidRPr="007C73D2" w:rsidRDefault="00E076AE" w:rsidP="005F2B57">
            <w:pPr>
              <w:pStyle w:val="UBFliesstext"/>
              <w:spacing w:line="240" w:lineRule="auto"/>
              <w:jc w:val="right"/>
              <w:rPr>
                <w:b/>
                <w:lang w:val="en-US"/>
              </w:rPr>
            </w:pPr>
          </w:p>
        </w:tc>
      </w:tr>
      <w:tr w:rsidR="00812905" w14:paraId="1E912990" w14:textId="77777777" w:rsidTr="00F11F05">
        <w:tc>
          <w:tcPr>
            <w:tcW w:w="7479" w:type="dxa"/>
            <w:shd w:val="clear" w:color="auto" w:fill="auto"/>
            <w:vAlign w:val="center"/>
          </w:tcPr>
          <w:p w14:paraId="4423277A" w14:textId="77777777" w:rsidR="00812905" w:rsidRDefault="00E076AE" w:rsidP="00812905">
            <w:pPr>
              <w:pStyle w:val="UBFliesstext"/>
              <w:spacing w:line="240" w:lineRule="auto"/>
            </w:pPr>
            <w:r>
              <w:lastRenderedPageBreak/>
              <w:t>1.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3AE3E1A" w14:textId="77777777" w:rsidR="00812905" w:rsidRDefault="00812905" w:rsidP="005F2B57">
            <w:pPr>
              <w:pStyle w:val="UBFliesstext"/>
              <w:spacing w:line="240" w:lineRule="auto"/>
              <w:jc w:val="right"/>
            </w:pPr>
          </w:p>
        </w:tc>
      </w:tr>
      <w:tr w:rsidR="00E076AE" w14:paraId="3003B301" w14:textId="77777777" w:rsidTr="00F11F05">
        <w:tc>
          <w:tcPr>
            <w:tcW w:w="7479" w:type="dxa"/>
            <w:shd w:val="clear" w:color="auto" w:fill="auto"/>
            <w:vAlign w:val="center"/>
          </w:tcPr>
          <w:p w14:paraId="41F4430B" w14:textId="77777777" w:rsidR="00E076AE" w:rsidRDefault="00E076AE" w:rsidP="00812905">
            <w:pPr>
              <w:pStyle w:val="UBFliesstext"/>
              <w:spacing w:line="240" w:lineRule="auto"/>
            </w:pPr>
            <w:r>
              <w:t>2.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2BCCCA5" w14:textId="77777777" w:rsidR="00E076AE" w:rsidRDefault="00E076AE" w:rsidP="005F2B57">
            <w:pPr>
              <w:pStyle w:val="UBFliesstext"/>
              <w:spacing w:line="240" w:lineRule="auto"/>
              <w:jc w:val="right"/>
            </w:pPr>
          </w:p>
        </w:tc>
      </w:tr>
      <w:tr w:rsidR="00812905" w14:paraId="773D6339" w14:textId="77777777" w:rsidTr="001650AD">
        <w:tc>
          <w:tcPr>
            <w:tcW w:w="7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6F7C5" w14:textId="77777777" w:rsidR="00812905" w:rsidRDefault="00E076AE" w:rsidP="00812905">
            <w:pPr>
              <w:pStyle w:val="UBFliesstext"/>
              <w:spacing w:line="240" w:lineRule="auto"/>
            </w:pPr>
            <w:r>
              <w:t>...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C0234" w14:textId="77777777" w:rsidR="00812905" w:rsidRDefault="00812905" w:rsidP="005F2B57">
            <w:pPr>
              <w:pStyle w:val="UBFliesstext"/>
              <w:spacing w:line="240" w:lineRule="auto"/>
              <w:jc w:val="right"/>
            </w:pPr>
          </w:p>
        </w:tc>
      </w:tr>
      <w:tr w:rsidR="00812905" w14:paraId="3A6BB929" w14:textId="77777777" w:rsidTr="00B060A9">
        <w:tc>
          <w:tcPr>
            <w:tcW w:w="747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91475D9" w14:textId="77777777" w:rsidR="00812905" w:rsidRDefault="00E076AE" w:rsidP="00F11F05">
            <w:pPr>
              <w:pStyle w:val="UBFliesstext"/>
              <w:spacing w:line="240" w:lineRule="auto"/>
            </w:pPr>
            <w:r>
              <w:t xml:space="preserve">total Sachmittel </w:t>
            </w:r>
            <w:r w:rsidR="003B1CC0">
              <w:t>in-kind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0F9CE49" w14:textId="77777777" w:rsidR="00812905" w:rsidRDefault="00812905" w:rsidP="005F2B57">
            <w:pPr>
              <w:pStyle w:val="UBFliesstext"/>
              <w:spacing w:line="240" w:lineRule="auto"/>
              <w:jc w:val="right"/>
            </w:pPr>
          </w:p>
        </w:tc>
      </w:tr>
      <w:tr w:rsidR="00812905" w:rsidRPr="00613083" w14:paraId="2B9BC44C" w14:textId="77777777" w:rsidTr="00B060A9">
        <w:tc>
          <w:tcPr>
            <w:tcW w:w="7479" w:type="dxa"/>
            <w:shd w:val="clear" w:color="auto" w:fill="BFBFBF" w:themeFill="background1" w:themeFillShade="BF"/>
            <w:vAlign w:val="center"/>
          </w:tcPr>
          <w:p w14:paraId="51AB3070" w14:textId="77777777" w:rsidR="00812905" w:rsidRPr="00D711ED" w:rsidRDefault="00812905" w:rsidP="00F11F05">
            <w:pPr>
              <w:pStyle w:val="UBFliesstext"/>
              <w:spacing w:line="240" w:lineRule="auto"/>
              <w:rPr>
                <w:b/>
                <w:lang w:val="en-US"/>
              </w:rPr>
            </w:pPr>
            <w:r w:rsidRPr="00D711ED">
              <w:rPr>
                <w:b/>
                <w:lang w:val="en-US"/>
              </w:rPr>
              <w:t xml:space="preserve">Total </w:t>
            </w:r>
            <w:proofErr w:type="spellStart"/>
            <w:r w:rsidRPr="00D711ED">
              <w:rPr>
                <w:b/>
                <w:lang w:val="en-US"/>
              </w:rPr>
              <w:t>Betrag</w:t>
            </w:r>
            <w:proofErr w:type="spellEnd"/>
            <w:r w:rsidRPr="00D711ED">
              <w:rPr>
                <w:b/>
                <w:lang w:val="en-US"/>
              </w:rPr>
              <w:t xml:space="preserve"> </w:t>
            </w:r>
            <w:proofErr w:type="spellStart"/>
            <w:r w:rsidRPr="00D711ED">
              <w:rPr>
                <w:b/>
                <w:lang w:val="en-US"/>
              </w:rPr>
              <w:t>Sachmittel</w:t>
            </w:r>
            <w:proofErr w:type="spellEnd"/>
            <w:r w:rsidR="003B1CC0" w:rsidRPr="00D711ED">
              <w:rPr>
                <w:b/>
                <w:lang w:val="en-US"/>
              </w:rPr>
              <w:t xml:space="preserve"> (Matching Funds)</w:t>
            </w:r>
          </w:p>
        </w:tc>
        <w:tc>
          <w:tcPr>
            <w:tcW w:w="1524" w:type="dxa"/>
            <w:shd w:val="clear" w:color="auto" w:fill="BFBFBF" w:themeFill="background1" w:themeFillShade="BF"/>
            <w:vAlign w:val="center"/>
          </w:tcPr>
          <w:p w14:paraId="2F6E0AA9" w14:textId="77777777" w:rsidR="00812905" w:rsidRPr="00D711ED" w:rsidRDefault="00812905" w:rsidP="005F2B57">
            <w:pPr>
              <w:pStyle w:val="UBFliesstext"/>
              <w:spacing w:line="240" w:lineRule="auto"/>
              <w:jc w:val="right"/>
              <w:rPr>
                <w:b/>
                <w:lang w:val="en-US"/>
              </w:rPr>
            </w:pPr>
          </w:p>
        </w:tc>
      </w:tr>
    </w:tbl>
    <w:p w14:paraId="11C6555A" w14:textId="77777777" w:rsidR="00812905" w:rsidRPr="00D711ED" w:rsidRDefault="00812905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6"/>
        <w:gridCol w:w="1501"/>
      </w:tblGrid>
      <w:tr w:rsidR="00812905" w:rsidRPr="00505D8E" w14:paraId="48AECECF" w14:textId="77777777" w:rsidTr="00B060A9">
        <w:tc>
          <w:tcPr>
            <w:tcW w:w="7276" w:type="dxa"/>
            <w:shd w:val="clear" w:color="auto" w:fill="BFBFBF" w:themeFill="background1" w:themeFillShade="BF"/>
            <w:vAlign w:val="center"/>
          </w:tcPr>
          <w:p w14:paraId="00C52AF3" w14:textId="77777777" w:rsidR="00812905" w:rsidRPr="00505D8E" w:rsidRDefault="00812905" w:rsidP="00F3226E">
            <w:pPr>
              <w:pStyle w:val="UBFliesstext"/>
              <w:spacing w:line="240" w:lineRule="auto"/>
              <w:rPr>
                <w:b/>
              </w:rPr>
            </w:pPr>
            <w:r>
              <w:rPr>
                <w:b/>
              </w:rPr>
              <w:t>Personalkosten</w:t>
            </w:r>
            <w:r w:rsidR="00FA3C64">
              <w:rPr>
                <w:b/>
              </w:rPr>
              <w:t xml:space="preserve"> (</w:t>
            </w:r>
            <w:proofErr w:type="spellStart"/>
            <w:r w:rsidR="00FA3C64">
              <w:rPr>
                <w:b/>
              </w:rPr>
              <w:t>Matching</w:t>
            </w:r>
            <w:proofErr w:type="spellEnd"/>
            <w:r w:rsidR="00FA3C64">
              <w:rPr>
                <w:b/>
              </w:rPr>
              <w:t xml:space="preserve"> Funds)</w:t>
            </w:r>
            <w:r w:rsidR="00613CFD">
              <w:rPr>
                <w:b/>
              </w:rPr>
              <w:t xml:space="preserve">, in Fr. oder </w:t>
            </w:r>
            <w:r w:rsidR="00FA3C64">
              <w:rPr>
                <w:b/>
              </w:rPr>
              <w:t xml:space="preserve">Personalpunkte </w:t>
            </w:r>
            <w:r w:rsidR="00613CFD">
              <w:rPr>
                <w:b/>
              </w:rPr>
              <w:t>PP (</w:t>
            </w:r>
            <w:r w:rsidR="003B1CC0">
              <w:rPr>
                <w:b/>
              </w:rPr>
              <w:t xml:space="preserve">1 </w:t>
            </w:r>
            <w:r>
              <w:rPr>
                <w:b/>
              </w:rPr>
              <w:t xml:space="preserve">PP = Fr. </w:t>
            </w:r>
            <w:r w:rsidR="00F3226E">
              <w:rPr>
                <w:b/>
              </w:rPr>
              <w:t>1420</w:t>
            </w:r>
            <w:r>
              <w:rPr>
                <w:b/>
              </w:rPr>
              <w:t>.-</w:t>
            </w:r>
            <w:r w:rsidR="00613CFD">
              <w:rPr>
                <w:b/>
              </w:rPr>
              <w:t>)</w:t>
            </w:r>
          </w:p>
        </w:tc>
        <w:tc>
          <w:tcPr>
            <w:tcW w:w="1501" w:type="dxa"/>
            <w:shd w:val="clear" w:color="auto" w:fill="BFBFBF" w:themeFill="background1" w:themeFillShade="BF"/>
            <w:vAlign w:val="center"/>
          </w:tcPr>
          <w:p w14:paraId="270D6A2C" w14:textId="77777777" w:rsidR="00812905" w:rsidRPr="00505D8E" w:rsidRDefault="00812905" w:rsidP="001650AD">
            <w:pPr>
              <w:pStyle w:val="UBFliesstext"/>
              <w:spacing w:line="240" w:lineRule="auto"/>
              <w:rPr>
                <w:b/>
              </w:rPr>
            </w:pPr>
            <w:r w:rsidRPr="00505D8E">
              <w:rPr>
                <w:b/>
              </w:rPr>
              <w:t xml:space="preserve">Betrag </w:t>
            </w:r>
            <w:r w:rsidR="001650AD">
              <w:rPr>
                <w:b/>
              </w:rPr>
              <w:t>Fr.</w:t>
            </w:r>
          </w:p>
        </w:tc>
      </w:tr>
      <w:tr w:rsidR="00812905" w14:paraId="0CF220FD" w14:textId="77777777" w:rsidTr="008D7CD0">
        <w:tc>
          <w:tcPr>
            <w:tcW w:w="7276" w:type="dxa"/>
            <w:shd w:val="clear" w:color="auto" w:fill="auto"/>
            <w:vAlign w:val="center"/>
          </w:tcPr>
          <w:p w14:paraId="7540C2B6" w14:textId="77777777" w:rsidR="00812905" w:rsidRDefault="00812905" w:rsidP="00F11F05">
            <w:pPr>
              <w:pStyle w:val="UBFliesstext"/>
              <w:spacing w:line="240" w:lineRule="auto"/>
            </w:pPr>
            <w:r>
              <w:t>1.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07AAAAA" w14:textId="77777777" w:rsidR="00812905" w:rsidRDefault="00812905" w:rsidP="000B4E6D">
            <w:pPr>
              <w:pStyle w:val="UBFliesstext"/>
              <w:spacing w:line="240" w:lineRule="auto"/>
              <w:jc w:val="right"/>
            </w:pPr>
          </w:p>
        </w:tc>
      </w:tr>
      <w:tr w:rsidR="00812905" w14:paraId="2631CE69" w14:textId="77777777" w:rsidTr="008D7CD0">
        <w:tc>
          <w:tcPr>
            <w:tcW w:w="7276" w:type="dxa"/>
            <w:shd w:val="clear" w:color="auto" w:fill="auto"/>
            <w:vAlign w:val="center"/>
          </w:tcPr>
          <w:p w14:paraId="3FE84C99" w14:textId="77777777" w:rsidR="00812905" w:rsidRDefault="00812905" w:rsidP="00F11F05">
            <w:pPr>
              <w:pStyle w:val="UBFliesstext"/>
              <w:spacing w:line="240" w:lineRule="auto"/>
            </w:pPr>
            <w:r>
              <w:t>2.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DCF5662" w14:textId="77777777" w:rsidR="00812905" w:rsidRDefault="00812905" w:rsidP="000B4E6D">
            <w:pPr>
              <w:pStyle w:val="UBFliesstext"/>
              <w:spacing w:line="240" w:lineRule="auto"/>
              <w:jc w:val="right"/>
            </w:pPr>
          </w:p>
        </w:tc>
      </w:tr>
      <w:tr w:rsidR="00812905" w14:paraId="59D28BAA" w14:textId="77777777" w:rsidTr="008D7CD0">
        <w:tc>
          <w:tcPr>
            <w:tcW w:w="7276" w:type="dxa"/>
            <w:shd w:val="clear" w:color="auto" w:fill="auto"/>
            <w:vAlign w:val="center"/>
          </w:tcPr>
          <w:p w14:paraId="5FC85FB2" w14:textId="77777777" w:rsidR="00812905" w:rsidRDefault="00812905" w:rsidP="00F11F05">
            <w:pPr>
              <w:pStyle w:val="UBFliesstext"/>
              <w:spacing w:line="240" w:lineRule="auto"/>
            </w:pPr>
            <w:r>
              <w:t xml:space="preserve">3. 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50C096E" w14:textId="77777777" w:rsidR="00812905" w:rsidRDefault="00812905" w:rsidP="000B4E6D">
            <w:pPr>
              <w:pStyle w:val="UBFliesstext"/>
              <w:spacing w:line="240" w:lineRule="auto"/>
              <w:jc w:val="right"/>
            </w:pPr>
          </w:p>
        </w:tc>
      </w:tr>
      <w:tr w:rsidR="00812905" w14:paraId="38FA20B9" w14:textId="77777777" w:rsidTr="008D7CD0">
        <w:tc>
          <w:tcPr>
            <w:tcW w:w="7276" w:type="dxa"/>
            <w:shd w:val="clear" w:color="auto" w:fill="auto"/>
            <w:vAlign w:val="center"/>
          </w:tcPr>
          <w:p w14:paraId="7D44D644" w14:textId="77777777" w:rsidR="00812905" w:rsidRDefault="00812905" w:rsidP="00F11F05">
            <w:pPr>
              <w:pStyle w:val="UBFliesstext"/>
              <w:spacing w:line="240" w:lineRule="auto"/>
            </w:pPr>
            <w:r>
              <w:t>4.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4DCE2EA" w14:textId="77777777" w:rsidR="00812905" w:rsidRDefault="00812905" w:rsidP="000B4E6D">
            <w:pPr>
              <w:pStyle w:val="UBFliesstext"/>
              <w:spacing w:line="240" w:lineRule="auto"/>
              <w:jc w:val="right"/>
            </w:pPr>
          </w:p>
        </w:tc>
      </w:tr>
      <w:tr w:rsidR="00812905" w14:paraId="3C986758" w14:textId="77777777" w:rsidTr="00B060A9">
        <w:tc>
          <w:tcPr>
            <w:tcW w:w="7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61A64" w14:textId="77777777" w:rsidR="00812905" w:rsidRDefault="00812905" w:rsidP="00F11F05">
            <w:pPr>
              <w:pStyle w:val="UBFliesstext"/>
              <w:spacing w:line="240" w:lineRule="auto"/>
            </w:pPr>
            <w:r>
              <w:t>…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F6F94" w14:textId="77777777" w:rsidR="00812905" w:rsidRDefault="00812905" w:rsidP="000B4E6D">
            <w:pPr>
              <w:pStyle w:val="UBFliesstext"/>
              <w:spacing w:line="240" w:lineRule="auto"/>
              <w:jc w:val="right"/>
            </w:pPr>
          </w:p>
        </w:tc>
      </w:tr>
      <w:tr w:rsidR="00812905" w:rsidRPr="00613083" w14:paraId="2E5E5B19" w14:textId="77777777" w:rsidTr="00B060A9">
        <w:tc>
          <w:tcPr>
            <w:tcW w:w="7276" w:type="dxa"/>
            <w:shd w:val="clear" w:color="auto" w:fill="BFBFBF" w:themeFill="background1" w:themeFillShade="BF"/>
            <w:vAlign w:val="center"/>
          </w:tcPr>
          <w:p w14:paraId="3DC167FF" w14:textId="77777777" w:rsidR="00812905" w:rsidRPr="00D36428" w:rsidRDefault="00812905" w:rsidP="003B1CC0">
            <w:pPr>
              <w:pStyle w:val="UBFliesstext"/>
              <w:spacing w:line="240" w:lineRule="auto"/>
              <w:rPr>
                <w:b/>
                <w:lang w:val="en-US"/>
              </w:rPr>
            </w:pPr>
            <w:r w:rsidRPr="00D36428">
              <w:rPr>
                <w:b/>
                <w:lang w:val="en-US"/>
              </w:rPr>
              <w:t xml:space="preserve">Total </w:t>
            </w:r>
            <w:proofErr w:type="spellStart"/>
            <w:r w:rsidRPr="00D36428">
              <w:rPr>
                <w:b/>
                <w:lang w:val="en-US"/>
              </w:rPr>
              <w:t>Betrag</w:t>
            </w:r>
            <w:proofErr w:type="spellEnd"/>
            <w:r w:rsidRPr="00D36428">
              <w:rPr>
                <w:b/>
                <w:lang w:val="en-US"/>
              </w:rPr>
              <w:t xml:space="preserve"> </w:t>
            </w:r>
            <w:proofErr w:type="spellStart"/>
            <w:r w:rsidR="003B1CC0" w:rsidRPr="00D36428">
              <w:rPr>
                <w:b/>
                <w:lang w:val="en-US"/>
              </w:rPr>
              <w:t>Personalkosten</w:t>
            </w:r>
            <w:proofErr w:type="spellEnd"/>
            <w:r w:rsidR="003B1CC0" w:rsidRPr="00D36428">
              <w:rPr>
                <w:b/>
                <w:lang w:val="en-US"/>
              </w:rPr>
              <w:t xml:space="preserve"> (Matching Funds)</w:t>
            </w:r>
          </w:p>
        </w:tc>
        <w:tc>
          <w:tcPr>
            <w:tcW w:w="1501" w:type="dxa"/>
            <w:shd w:val="clear" w:color="auto" w:fill="BFBFBF" w:themeFill="background1" w:themeFillShade="BF"/>
            <w:vAlign w:val="center"/>
          </w:tcPr>
          <w:p w14:paraId="3FBF70FC" w14:textId="77777777" w:rsidR="00812905" w:rsidRPr="00D36428" w:rsidRDefault="00812905" w:rsidP="000B4E6D">
            <w:pPr>
              <w:pStyle w:val="UBFliesstext"/>
              <w:spacing w:line="240" w:lineRule="auto"/>
              <w:jc w:val="right"/>
              <w:rPr>
                <w:b/>
                <w:lang w:val="en-US"/>
              </w:rPr>
            </w:pPr>
          </w:p>
        </w:tc>
      </w:tr>
      <w:tr w:rsidR="005F6BF9" w:rsidRPr="00613083" w14:paraId="32A06BA4" w14:textId="77777777" w:rsidTr="00B060A9">
        <w:tc>
          <w:tcPr>
            <w:tcW w:w="7276" w:type="dxa"/>
            <w:shd w:val="clear" w:color="auto" w:fill="BFBFBF" w:themeFill="background1" w:themeFillShade="BF"/>
            <w:vAlign w:val="center"/>
          </w:tcPr>
          <w:p w14:paraId="74D9A8F8" w14:textId="77777777" w:rsidR="005F6BF9" w:rsidRPr="00F84DBA" w:rsidRDefault="005F6BF9" w:rsidP="003B1CC0">
            <w:pPr>
              <w:pStyle w:val="UBFliesstext"/>
              <w:spacing w:line="240" w:lineRule="auto"/>
              <w:rPr>
                <w:b/>
                <w:lang w:val="en-US"/>
              </w:rPr>
            </w:pPr>
            <w:r w:rsidRPr="00F84DBA">
              <w:rPr>
                <w:b/>
                <w:lang w:val="en-US"/>
              </w:rPr>
              <w:t>Total Matching Funds</w:t>
            </w:r>
            <w:r w:rsidR="00F84DBA" w:rsidRPr="00F84DBA">
              <w:rPr>
                <w:b/>
                <w:lang w:val="en-US"/>
              </w:rPr>
              <w:t xml:space="preserve"> (</w:t>
            </w:r>
            <w:proofErr w:type="spellStart"/>
            <w:r w:rsidR="00F84DBA" w:rsidRPr="00F84DBA">
              <w:rPr>
                <w:b/>
                <w:lang w:val="en-US"/>
              </w:rPr>
              <w:t>Sachmittel</w:t>
            </w:r>
            <w:proofErr w:type="spellEnd"/>
            <w:r w:rsidR="00F84DBA" w:rsidRPr="00F84DBA">
              <w:rPr>
                <w:b/>
                <w:lang w:val="en-US"/>
              </w:rPr>
              <w:t xml:space="preserve"> und </w:t>
            </w:r>
            <w:proofErr w:type="spellStart"/>
            <w:r w:rsidR="00F84DBA" w:rsidRPr="00F84DBA">
              <w:rPr>
                <w:b/>
                <w:lang w:val="en-US"/>
              </w:rPr>
              <w:t>Personalkosten</w:t>
            </w:r>
            <w:proofErr w:type="spellEnd"/>
            <w:r w:rsidR="00F84DBA" w:rsidRPr="00F84DBA">
              <w:rPr>
                <w:b/>
                <w:lang w:val="en-US"/>
              </w:rPr>
              <w:t>)</w:t>
            </w:r>
          </w:p>
        </w:tc>
        <w:tc>
          <w:tcPr>
            <w:tcW w:w="1501" w:type="dxa"/>
            <w:shd w:val="clear" w:color="auto" w:fill="BFBFBF" w:themeFill="background1" w:themeFillShade="BF"/>
            <w:vAlign w:val="center"/>
          </w:tcPr>
          <w:p w14:paraId="5D341898" w14:textId="77777777" w:rsidR="005F6BF9" w:rsidRPr="00F84DBA" w:rsidRDefault="005F6BF9" w:rsidP="000B4E6D">
            <w:pPr>
              <w:pStyle w:val="UBFliesstext"/>
              <w:spacing w:line="240" w:lineRule="auto"/>
              <w:jc w:val="right"/>
              <w:rPr>
                <w:b/>
                <w:lang w:val="en-US"/>
              </w:rPr>
            </w:pPr>
          </w:p>
        </w:tc>
      </w:tr>
    </w:tbl>
    <w:p w14:paraId="4F4E460C" w14:textId="77777777" w:rsidR="008D7CD0" w:rsidRPr="00812905" w:rsidRDefault="008D7CD0" w:rsidP="008D7CD0">
      <w:pPr>
        <w:keepLines/>
        <w:widowControl w:val="0"/>
        <w:rPr>
          <w:i/>
        </w:rPr>
      </w:pPr>
      <w:r w:rsidRPr="00812905">
        <w:rPr>
          <w:i/>
        </w:rPr>
        <w:t xml:space="preserve">pro Personalpunkt werden Fr. </w:t>
      </w:r>
      <w:r w:rsidR="00F3226E">
        <w:rPr>
          <w:i/>
        </w:rPr>
        <w:t>1420</w:t>
      </w:r>
      <w:r w:rsidRPr="00812905">
        <w:rPr>
          <w:i/>
        </w:rPr>
        <w:t>.- berechnet.</w:t>
      </w:r>
    </w:p>
    <w:p w14:paraId="08E2218A" w14:textId="77777777" w:rsidR="00A0159C" w:rsidRPr="00D36428" w:rsidRDefault="00A0159C"/>
    <w:p w14:paraId="662D632D" w14:textId="77777777" w:rsidR="00812905" w:rsidRPr="00D36428" w:rsidRDefault="00812905"/>
    <w:p w14:paraId="7642B074" w14:textId="77777777" w:rsidR="00812905" w:rsidRPr="00812905" w:rsidRDefault="00812905">
      <w:pPr>
        <w:rPr>
          <w:b/>
        </w:rPr>
      </w:pPr>
      <w:r w:rsidRPr="00812905">
        <w:rPr>
          <w:b/>
        </w:rPr>
        <w:t>3. Übersicht Gesamtkosten</w:t>
      </w:r>
    </w:p>
    <w:p w14:paraId="77783CB0" w14:textId="77777777" w:rsidR="00812905" w:rsidRDefault="00812905"/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1134"/>
        <w:gridCol w:w="1559"/>
      </w:tblGrid>
      <w:tr w:rsidR="001650AD" w:rsidRPr="00682AAB" w14:paraId="42FCD933" w14:textId="77777777" w:rsidTr="00B060A9">
        <w:tc>
          <w:tcPr>
            <w:tcW w:w="6091" w:type="dxa"/>
            <w:shd w:val="clear" w:color="auto" w:fill="BFBFBF" w:themeFill="background1" w:themeFillShade="BF"/>
            <w:vAlign w:val="center"/>
          </w:tcPr>
          <w:p w14:paraId="5ABD112A" w14:textId="77777777" w:rsidR="001650AD" w:rsidRPr="00682AAB" w:rsidRDefault="001650AD" w:rsidP="001650AD">
            <w:pPr>
              <w:pStyle w:val="UBFliesstext"/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2486162" w14:textId="77777777" w:rsidR="001650AD" w:rsidRPr="00682AAB" w:rsidRDefault="00172184" w:rsidP="001650AD">
            <w:pPr>
              <w:pStyle w:val="UBFliesstext"/>
              <w:spacing w:line="240" w:lineRule="auto"/>
              <w:rPr>
                <w:b/>
              </w:rPr>
            </w:pPr>
            <w:r>
              <w:rPr>
                <w:b/>
              </w:rPr>
              <w:t>Anteil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4DCCC05F" w14:textId="77777777" w:rsidR="001650AD" w:rsidRPr="00682AAB" w:rsidRDefault="001650AD" w:rsidP="001650AD">
            <w:pPr>
              <w:pStyle w:val="UBFliesstext"/>
              <w:spacing w:line="240" w:lineRule="auto"/>
              <w:rPr>
                <w:b/>
              </w:rPr>
            </w:pPr>
            <w:r>
              <w:rPr>
                <w:b/>
              </w:rPr>
              <w:t>Betrag in Fr.</w:t>
            </w:r>
          </w:p>
        </w:tc>
      </w:tr>
      <w:tr w:rsidR="001650AD" w14:paraId="6F205C10" w14:textId="77777777" w:rsidTr="00172184">
        <w:tc>
          <w:tcPr>
            <w:tcW w:w="6091" w:type="dxa"/>
            <w:shd w:val="clear" w:color="auto" w:fill="auto"/>
            <w:vAlign w:val="center"/>
          </w:tcPr>
          <w:p w14:paraId="79254773" w14:textId="77777777" w:rsidR="001650AD" w:rsidRDefault="001650AD" w:rsidP="001650AD">
            <w:pPr>
              <w:pStyle w:val="UBFliesstext"/>
              <w:spacing w:line="240" w:lineRule="auto"/>
            </w:pPr>
            <w:r>
              <w:t>1. projektierter Betrag SISF</w:t>
            </w:r>
          </w:p>
        </w:tc>
        <w:tc>
          <w:tcPr>
            <w:tcW w:w="1134" w:type="dxa"/>
            <w:vAlign w:val="center"/>
          </w:tcPr>
          <w:p w14:paraId="26330363" w14:textId="77777777" w:rsidR="001650AD" w:rsidRDefault="001650AD" w:rsidP="001650AD">
            <w:pPr>
              <w:pStyle w:val="UBFliesstext"/>
              <w:spacing w:line="240" w:lineRule="auto"/>
              <w:jc w:val="right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E15A324" w14:textId="77777777" w:rsidR="001650AD" w:rsidRDefault="001650AD" w:rsidP="001650AD">
            <w:pPr>
              <w:pStyle w:val="UBFliesstext"/>
              <w:spacing w:line="240" w:lineRule="auto"/>
              <w:jc w:val="right"/>
            </w:pPr>
          </w:p>
        </w:tc>
      </w:tr>
      <w:tr w:rsidR="001650AD" w14:paraId="23AA4C25" w14:textId="77777777" w:rsidTr="00B060A9">
        <w:tc>
          <w:tcPr>
            <w:tcW w:w="6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78D6A9" w14:textId="77777777" w:rsidR="001650AD" w:rsidRDefault="001650AD" w:rsidP="001650AD">
            <w:pPr>
              <w:pStyle w:val="UBFliesstext"/>
              <w:spacing w:line="240" w:lineRule="auto"/>
            </w:pPr>
            <w:r>
              <w:t xml:space="preserve">2. </w:t>
            </w:r>
            <w:proofErr w:type="spellStart"/>
            <w:r>
              <w:t>Matching</w:t>
            </w:r>
            <w:proofErr w:type="spellEnd"/>
            <w:r>
              <w:t xml:space="preserve"> Funds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1CFED30" w14:textId="77777777" w:rsidR="001650AD" w:rsidRDefault="001650AD" w:rsidP="001650AD">
            <w:pPr>
              <w:pStyle w:val="UBFliesstext"/>
              <w:spacing w:line="240" w:lineRule="auto"/>
              <w:jc w:val="right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AEB1C" w14:textId="77777777" w:rsidR="001650AD" w:rsidRDefault="001650AD" w:rsidP="001650AD">
            <w:pPr>
              <w:pStyle w:val="UBFliesstext"/>
              <w:spacing w:line="240" w:lineRule="auto"/>
              <w:jc w:val="right"/>
            </w:pPr>
          </w:p>
        </w:tc>
      </w:tr>
      <w:tr w:rsidR="001650AD" w:rsidRPr="00505D8E" w14:paraId="430D735F" w14:textId="77777777" w:rsidTr="00B060A9">
        <w:tc>
          <w:tcPr>
            <w:tcW w:w="6091" w:type="dxa"/>
            <w:shd w:val="clear" w:color="auto" w:fill="BFBFBF" w:themeFill="background1" w:themeFillShade="BF"/>
            <w:vAlign w:val="center"/>
          </w:tcPr>
          <w:p w14:paraId="5737F00C" w14:textId="77777777" w:rsidR="001650AD" w:rsidRPr="00505D8E" w:rsidRDefault="001650AD" w:rsidP="001650AD">
            <w:pPr>
              <w:pStyle w:val="UBFliesstext"/>
              <w:spacing w:line="240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800D693" w14:textId="77777777" w:rsidR="001650AD" w:rsidRPr="00505D8E" w:rsidRDefault="001650AD" w:rsidP="001650AD">
            <w:pPr>
              <w:pStyle w:val="UBFliesstext"/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7334938D" w14:textId="77777777" w:rsidR="001650AD" w:rsidRPr="00505D8E" w:rsidRDefault="001650AD" w:rsidP="001650AD">
            <w:pPr>
              <w:pStyle w:val="UBFliesstext"/>
              <w:spacing w:line="240" w:lineRule="auto"/>
              <w:jc w:val="right"/>
              <w:rPr>
                <w:b/>
              </w:rPr>
            </w:pPr>
          </w:p>
        </w:tc>
      </w:tr>
    </w:tbl>
    <w:p w14:paraId="7BAF645A" w14:textId="77777777" w:rsidR="00B07481" w:rsidRDefault="00B07481">
      <w:r>
        <w:br w:type="page"/>
      </w:r>
    </w:p>
    <w:p w14:paraId="0C768426" w14:textId="77777777" w:rsidR="00B006C3" w:rsidRDefault="00741D67" w:rsidP="00A93D48">
      <w:pPr>
        <w:pStyle w:val="berschrift1"/>
      </w:pPr>
      <w:r>
        <w:lastRenderedPageBreak/>
        <w:t>F</w:t>
      </w:r>
      <w:r w:rsidR="000261E8">
        <w:t>)</w:t>
      </w:r>
      <w:r w:rsidR="00B006C3">
        <w:tab/>
        <w:t>Zeitplan</w:t>
      </w:r>
    </w:p>
    <w:p w14:paraId="39B85FBA" w14:textId="77777777" w:rsidR="00BF3909" w:rsidRPr="001650AD" w:rsidRDefault="001650AD" w:rsidP="00BF3909">
      <w:r w:rsidRPr="001650AD">
        <w:t>Start des Projekts, Meilensteine, Ende des Projekts (max. 24 Monate)</w:t>
      </w:r>
    </w:p>
    <w:p w14:paraId="713D25B4" w14:textId="77777777" w:rsidR="001650AD" w:rsidRPr="00BF3909" w:rsidRDefault="001650AD" w:rsidP="00BF39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0"/>
        <w:gridCol w:w="1507"/>
      </w:tblGrid>
      <w:tr w:rsidR="008B24F3" w:rsidRPr="00505D8E" w14:paraId="32CC6416" w14:textId="77777777" w:rsidTr="00B060A9">
        <w:tc>
          <w:tcPr>
            <w:tcW w:w="7479" w:type="dxa"/>
            <w:shd w:val="clear" w:color="auto" w:fill="BFBFBF" w:themeFill="background1" w:themeFillShade="BF"/>
            <w:vAlign w:val="center"/>
          </w:tcPr>
          <w:p w14:paraId="51DC6100" w14:textId="77777777" w:rsidR="008B24F3" w:rsidRPr="00505D8E" w:rsidRDefault="008B24F3" w:rsidP="00C12724">
            <w:pPr>
              <w:pStyle w:val="UBFliesstext"/>
              <w:spacing w:line="240" w:lineRule="auto"/>
              <w:rPr>
                <w:b/>
              </w:rPr>
            </w:pPr>
          </w:p>
        </w:tc>
        <w:tc>
          <w:tcPr>
            <w:tcW w:w="1524" w:type="dxa"/>
            <w:shd w:val="clear" w:color="auto" w:fill="BFBFBF" w:themeFill="background1" w:themeFillShade="BF"/>
            <w:vAlign w:val="center"/>
          </w:tcPr>
          <w:p w14:paraId="0E822B86" w14:textId="77777777" w:rsidR="008B24F3" w:rsidRPr="00505D8E" w:rsidRDefault="007810F6" w:rsidP="00A93D48">
            <w:pPr>
              <w:pStyle w:val="UBFliesstext"/>
              <w:spacing w:line="240" w:lineRule="auto"/>
              <w:rPr>
                <w:b/>
              </w:rPr>
            </w:pPr>
            <w:r w:rsidRPr="00505D8E">
              <w:rPr>
                <w:b/>
              </w:rPr>
              <w:t>Termine</w:t>
            </w:r>
          </w:p>
        </w:tc>
      </w:tr>
      <w:tr w:rsidR="008B24F3" w14:paraId="6381A711" w14:textId="77777777" w:rsidTr="00505D8E">
        <w:tc>
          <w:tcPr>
            <w:tcW w:w="7479" w:type="dxa"/>
            <w:shd w:val="clear" w:color="auto" w:fill="auto"/>
            <w:vAlign w:val="center"/>
          </w:tcPr>
          <w:p w14:paraId="66286081" w14:textId="77777777" w:rsidR="008B24F3" w:rsidRPr="00DF7FD0" w:rsidRDefault="008B24F3" w:rsidP="00A93D48">
            <w:pPr>
              <w:pStyle w:val="UBFliesstext"/>
              <w:spacing w:line="240" w:lineRule="auto"/>
              <w:rPr>
                <w:b/>
              </w:rPr>
            </w:pPr>
            <w:r w:rsidRPr="00DF7FD0">
              <w:rPr>
                <w:b/>
              </w:rPr>
              <w:t>1.</w:t>
            </w:r>
            <w:r w:rsidR="00E5325D" w:rsidRPr="00DF7FD0">
              <w:rPr>
                <w:b/>
              </w:rPr>
              <w:t xml:space="preserve"> </w:t>
            </w:r>
            <w:r w:rsidR="00741D67" w:rsidRPr="00DF7FD0">
              <w:rPr>
                <w:b/>
              </w:rPr>
              <w:t>Start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60B1DC4" w14:textId="77777777" w:rsidR="008B24F3" w:rsidRDefault="008B24F3" w:rsidP="000B4E6D">
            <w:pPr>
              <w:pStyle w:val="UBFliesstext"/>
              <w:spacing w:line="240" w:lineRule="auto"/>
              <w:jc w:val="right"/>
            </w:pPr>
          </w:p>
        </w:tc>
      </w:tr>
      <w:tr w:rsidR="008B24F3" w14:paraId="770ED4E4" w14:textId="77777777" w:rsidTr="00505D8E">
        <w:tc>
          <w:tcPr>
            <w:tcW w:w="7479" w:type="dxa"/>
            <w:shd w:val="clear" w:color="auto" w:fill="auto"/>
            <w:vAlign w:val="center"/>
          </w:tcPr>
          <w:p w14:paraId="7FF32039" w14:textId="77777777" w:rsidR="008B24F3" w:rsidRDefault="008B24F3" w:rsidP="00A93D48">
            <w:pPr>
              <w:pStyle w:val="UBFliesstext"/>
              <w:spacing w:line="240" w:lineRule="auto"/>
            </w:pPr>
            <w:r>
              <w:t>2.</w:t>
            </w:r>
            <w:r w:rsidR="00E5325D">
              <w:t xml:space="preserve"> 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D281DE0" w14:textId="77777777" w:rsidR="008B24F3" w:rsidRDefault="008B24F3" w:rsidP="000B4E6D">
            <w:pPr>
              <w:pStyle w:val="UBFliesstext"/>
              <w:spacing w:line="240" w:lineRule="auto"/>
              <w:jc w:val="right"/>
            </w:pPr>
          </w:p>
        </w:tc>
      </w:tr>
      <w:tr w:rsidR="008B24F3" w14:paraId="52FD03EB" w14:textId="77777777" w:rsidTr="00505D8E">
        <w:tc>
          <w:tcPr>
            <w:tcW w:w="7479" w:type="dxa"/>
            <w:shd w:val="clear" w:color="auto" w:fill="auto"/>
            <w:vAlign w:val="center"/>
          </w:tcPr>
          <w:p w14:paraId="0F0A29B7" w14:textId="77777777" w:rsidR="008B24F3" w:rsidRDefault="008B24F3" w:rsidP="00A93D48">
            <w:pPr>
              <w:pStyle w:val="UBFliesstext"/>
              <w:spacing w:line="240" w:lineRule="auto"/>
            </w:pPr>
            <w:r>
              <w:t>3.</w:t>
            </w:r>
            <w:r w:rsidR="00E5325D">
              <w:t xml:space="preserve"> 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3EF00C3" w14:textId="77777777" w:rsidR="008B24F3" w:rsidRDefault="008B24F3" w:rsidP="000B4E6D">
            <w:pPr>
              <w:pStyle w:val="UBFliesstext"/>
              <w:spacing w:line="240" w:lineRule="auto"/>
              <w:jc w:val="right"/>
            </w:pPr>
          </w:p>
        </w:tc>
      </w:tr>
      <w:tr w:rsidR="008B24F3" w14:paraId="2F66D10E" w14:textId="77777777" w:rsidTr="00B060A9">
        <w:tc>
          <w:tcPr>
            <w:tcW w:w="7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C285C" w14:textId="77777777" w:rsidR="008B24F3" w:rsidRDefault="00FA29B7" w:rsidP="00A93D48">
            <w:pPr>
              <w:pStyle w:val="UBFliesstext"/>
              <w:spacing w:line="240" w:lineRule="auto"/>
            </w:pPr>
            <w:r>
              <w:t>…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53108" w14:textId="77777777" w:rsidR="008B24F3" w:rsidRDefault="008B24F3" w:rsidP="000B4E6D">
            <w:pPr>
              <w:pStyle w:val="UBFliesstext"/>
              <w:spacing w:line="240" w:lineRule="auto"/>
              <w:jc w:val="right"/>
            </w:pPr>
          </w:p>
        </w:tc>
      </w:tr>
      <w:tr w:rsidR="008B24F3" w:rsidRPr="00505D8E" w14:paraId="0B255CD0" w14:textId="77777777" w:rsidTr="00B060A9">
        <w:tc>
          <w:tcPr>
            <w:tcW w:w="7479" w:type="dxa"/>
            <w:shd w:val="clear" w:color="auto" w:fill="BFBFBF" w:themeFill="background1" w:themeFillShade="BF"/>
            <w:vAlign w:val="center"/>
          </w:tcPr>
          <w:p w14:paraId="166ED510" w14:textId="77777777" w:rsidR="008B24F3" w:rsidRPr="00505D8E" w:rsidRDefault="008B24F3" w:rsidP="00A93D48">
            <w:pPr>
              <w:pStyle w:val="UBFliesstext"/>
              <w:spacing w:line="240" w:lineRule="auto"/>
              <w:rPr>
                <w:b/>
              </w:rPr>
            </w:pPr>
            <w:r w:rsidRPr="00505D8E">
              <w:rPr>
                <w:b/>
              </w:rPr>
              <w:t>Ende des Projektes</w:t>
            </w:r>
          </w:p>
        </w:tc>
        <w:tc>
          <w:tcPr>
            <w:tcW w:w="1524" w:type="dxa"/>
            <w:shd w:val="clear" w:color="auto" w:fill="BFBFBF" w:themeFill="background1" w:themeFillShade="BF"/>
            <w:vAlign w:val="center"/>
          </w:tcPr>
          <w:p w14:paraId="34F08B86" w14:textId="77777777" w:rsidR="008B24F3" w:rsidRPr="00505D8E" w:rsidRDefault="008B24F3" w:rsidP="000B4E6D">
            <w:pPr>
              <w:pStyle w:val="UBFliesstext"/>
              <w:spacing w:line="240" w:lineRule="auto"/>
              <w:jc w:val="right"/>
              <w:rPr>
                <w:b/>
              </w:rPr>
            </w:pPr>
          </w:p>
        </w:tc>
      </w:tr>
    </w:tbl>
    <w:p w14:paraId="16875FE9" w14:textId="77777777" w:rsidR="00B07481" w:rsidRDefault="00B07481">
      <w:pPr>
        <w:rPr>
          <w:spacing w:val="3"/>
        </w:rPr>
      </w:pPr>
      <w:r>
        <w:br w:type="page"/>
      </w:r>
    </w:p>
    <w:p w14:paraId="77F77DAE" w14:textId="1B9786A9" w:rsidR="00712922" w:rsidRPr="00671E8E" w:rsidRDefault="00F90639" w:rsidP="00712922">
      <w:pPr>
        <w:pStyle w:val="UBFliesstext"/>
        <w:tabs>
          <w:tab w:val="left" w:pos="284"/>
        </w:tabs>
        <w:spacing w:before="120" w:after="160"/>
      </w:pPr>
      <w:r>
        <w:lastRenderedPageBreak/>
        <w:t>Die unterzeichnenden Person (= Antragsteller/in) bestätigt mit ihrer Unterschrift unter diesen Antrag, dass</w:t>
      </w:r>
      <w:r w:rsidR="00712922">
        <w:t xml:space="preserve"> sie das </w:t>
      </w:r>
      <w:hyperlink r:id="rId13" w:history="1">
        <w:r w:rsidRPr="00F90639">
          <w:rPr>
            <w:rStyle w:val="Hyperlink"/>
          </w:rPr>
          <w:t>Reglement</w:t>
        </w:r>
      </w:hyperlink>
      <w:r>
        <w:t xml:space="preserve"> </w:t>
      </w:r>
      <w:r w:rsidR="00712922">
        <w:t xml:space="preserve">betreffend die </w:t>
      </w:r>
      <w:proofErr w:type="spellStart"/>
      <w:r w:rsidR="00530CEC">
        <w:t>sitem</w:t>
      </w:r>
      <w:proofErr w:type="spellEnd"/>
      <w:r w:rsidR="00530CEC">
        <w:t>-insel Support Funds (SISF)</w:t>
      </w:r>
      <w:r w:rsidR="00712922">
        <w:t xml:space="preserve"> an der Universität Bern</w:t>
      </w:r>
      <w:r w:rsidR="00530CEC">
        <w:t xml:space="preserve"> </w:t>
      </w:r>
      <w:r w:rsidR="009D3504">
        <w:t xml:space="preserve">sowie </w:t>
      </w:r>
      <w:r w:rsidR="006D07F3">
        <w:t>die "Rahmenbedingungen" (</w:t>
      </w:r>
      <w:r w:rsidR="006F2BB2">
        <w:t>siehe</w:t>
      </w:r>
      <w:r w:rsidR="006F2BB2" w:rsidRPr="006D07F3">
        <w:t xml:space="preserve"> Website</w:t>
      </w:r>
      <w:r w:rsidR="00A82EA4">
        <w:t xml:space="preserve">) </w:t>
      </w:r>
      <w:r>
        <w:t>z</w:t>
      </w:r>
      <w:r w:rsidR="00712922">
        <w:t xml:space="preserve">ur Kenntnis genommen hat und gemäss </w:t>
      </w:r>
      <w:r w:rsidR="00530CEC">
        <w:t>deren</w:t>
      </w:r>
      <w:r w:rsidR="00712922">
        <w:t xml:space="preserve"> Bestimmungen handelt. </w:t>
      </w:r>
      <w:r w:rsidR="00712922" w:rsidRPr="00671E8E">
        <w:t xml:space="preserve">Dies gilt insbesondere für folgende </w:t>
      </w:r>
      <w:r w:rsidR="00975225" w:rsidRPr="00671E8E">
        <w:t>Punkte:</w:t>
      </w:r>
    </w:p>
    <w:p w14:paraId="6C9D69FA" w14:textId="77777777" w:rsidR="00671E8E" w:rsidRPr="00530CEC" w:rsidRDefault="00D85925" w:rsidP="00530CEC">
      <w:pPr>
        <w:pStyle w:val="UBFliesstext"/>
        <w:numPr>
          <w:ilvl w:val="0"/>
          <w:numId w:val="14"/>
        </w:numPr>
        <w:spacing w:before="120" w:after="160"/>
        <w:rPr>
          <w:spacing w:val="0"/>
        </w:rPr>
      </w:pPr>
      <w:r>
        <w:rPr>
          <w:spacing w:val="0"/>
        </w:rPr>
        <w:t>Ich habe</w:t>
      </w:r>
      <w:r w:rsidR="00530CEC">
        <w:rPr>
          <w:spacing w:val="0"/>
        </w:rPr>
        <w:t xml:space="preserve"> eine Anstellung</w:t>
      </w:r>
      <w:r w:rsidR="005F6BF9">
        <w:rPr>
          <w:spacing w:val="0"/>
        </w:rPr>
        <w:t xml:space="preserve"> in einer Funktion</w:t>
      </w:r>
      <w:r w:rsidR="00530CEC">
        <w:rPr>
          <w:spacing w:val="0"/>
        </w:rPr>
        <w:t xml:space="preserve"> </w:t>
      </w:r>
      <w:r w:rsidR="005F6BF9">
        <w:rPr>
          <w:spacing w:val="0"/>
        </w:rPr>
        <w:t>gemäss Artikel 4.3 des Reglements an der Universität Bern oder am Inselspital</w:t>
      </w:r>
      <w:r w:rsidR="00530CEC" w:rsidRPr="00F75260">
        <w:rPr>
          <w:rFonts w:cs="Arial"/>
        </w:rPr>
        <w:t xml:space="preserve"> </w:t>
      </w:r>
      <w:r w:rsidR="00530CEC">
        <w:rPr>
          <w:rFonts w:cs="Arial"/>
        </w:rPr>
        <w:t xml:space="preserve">mit einem </w:t>
      </w:r>
      <w:proofErr w:type="spellStart"/>
      <w:r w:rsidR="00530CEC" w:rsidRPr="00F75260">
        <w:rPr>
          <w:rFonts w:cs="Arial"/>
        </w:rPr>
        <w:t>Beschäftigtungsgrad</w:t>
      </w:r>
      <w:proofErr w:type="spellEnd"/>
      <w:r w:rsidR="00530CEC">
        <w:rPr>
          <w:rFonts w:cs="Arial"/>
        </w:rPr>
        <w:t xml:space="preserve"> von</w:t>
      </w:r>
      <w:r w:rsidR="00530CEC" w:rsidRPr="00F75260">
        <w:rPr>
          <w:rFonts w:cs="Arial"/>
        </w:rPr>
        <w:t xml:space="preserve"> mindestens 50%</w:t>
      </w:r>
      <w:r w:rsidR="00530CEC">
        <w:rPr>
          <w:rFonts w:cs="Arial"/>
        </w:rPr>
        <w:t xml:space="preserve"> über die gesamte Laufzeit des beantragten </w:t>
      </w:r>
      <w:r w:rsidR="00543AB1">
        <w:rPr>
          <w:rFonts w:cs="Arial"/>
        </w:rPr>
        <w:t>SISF. (</w:t>
      </w:r>
      <w:proofErr w:type="spellStart"/>
      <w:r w:rsidR="00543AB1">
        <w:rPr>
          <w:rFonts w:cs="Arial"/>
        </w:rPr>
        <w:t>Reglememt</w:t>
      </w:r>
      <w:proofErr w:type="spellEnd"/>
      <w:r w:rsidR="00543AB1">
        <w:rPr>
          <w:rFonts w:cs="Arial"/>
        </w:rPr>
        <w:t xml:space="preserve"> </w:t>
      </w:r>
      <w:r w:rsidR="00530CEC">
        <w:rPr>
          <w:rFonts w:cs="Arial"/>
        </w:rPr>
        <w:t>Art. 4)</w:t>
      </w:r>
    </w:p>
    <w:p w14:paraId="6DF7A011" w14:textId="77777777" w:rsidR="00530CEC" w:rsidRPr="001650AD" w:rsidRDefault="00D85925" w:rsidP="00530CEC">
      <w:pPr>
        <w:pStyle w:val="UBFliesstext"/>
        <w:numPr>
          <w:ilvl w:val="0"/>
          <w:numId w:val="14"/>
        </w:numPr>
        <w:spacing w:before="120" w:after="160"/>
        <w:rPr>
          <w:spacing w:val="0"/>
        </w:rPr>
      </w:pPr>
      <w:r>
        <w:rPr>
          <w:spacing w:val="0"/>
        </w:rPr>
        <w:t>Ich verfüge</w:t>
      </w:r>
      <w:r w:rsidR="00530CEC" w:rsidRPr="001650AD">
        <w:rPr>
          <w:spacing w:val="0"/>
        </w:rPr>
        <w:t xml:space="preserve"> in </w:t>
      </w:r>
      <w:r>
        <w:rPr>
          <w:spacing w:val="0"/>
        </w:rPr>
        <w:t>meinem</w:t>
      </w:r>
      <w:r w:rsidR="00530CEC" w:rsidRPr="001650AD">
        <w:rPr>
          <w:spacing w:val="0"/>
        </w:rPr>
        <w:t xml:space="preserve"> Verantwortungsbereich über die nötigen Mittel, um die finanzielle Eigenleistung </w:t>
      </w:r>
      <w:r w:rsidR="00F84DBA">
        <w:rPr>
          <w:spacing w:val="0"/>
        </w:rPr>
        <w:t>(</w:t>
      </w:r>
      <w:proofErr w:type="spellStart"/>
      <w:r w:rsidR="00F84DBA">
        <w:rPr>
          <w:spacing w:val="0"/>
        </w:rPr>
        <w:t>Matching</w:t>
      </w:r>
      <w:proofErr w:type="spellEnd"/>
      <w:r w:rsidR="00F84DBA">
        <w:rPr>
          <w:spacing w:val="0"/>
        </w:rPr>
        <w:t xml:space="preserve"> Funds) </w:t>
      </w:r>
      <w:r w:rsidR="00530CEC" w:rsidRPr="001650AD">
        <w:rPr>
          <w:spacing w:val="0"/>
        </w:rPr>
        <w:t>zu decken</w:t>
      </w:r>
      <w:r w:rsidR="00543AB1" w:rsidRPr="001650AD">
        <w:rPr>
          <w:spacing w:val="0"/>
        </w:rPr>
        <w:t>.</w:t>
      </w:r>
      <w:r w:rsidR="00530CEC" w:rsidRPr="001650AD">
        <w:rPr>
          <w:spacing w:val="0"/>
        </w:rPr>
        <w:t xml:space="preserve"> (</w:t>
      </w:r>
      <w:r w:rsidR="00172184">
        <w:rPr>
          <w:spacing w:val="0"/>
        </w:rPr>
        <w:t xml:space="preserve">Reglement </w:t>
      </w:r>
      <w:r w:rsidR="00530CEC" w:rsidRPr="001650AD">
        <w:rPr>
          <w:spacing w:val="0"/>
        </w:rPr>
        <w:t>Art. 4.</w:t>
      </w:r>
      <w:r w:rsidR="005F6BF9">
        <w:rPr>
          <w:spacing w:val="0"/>
        </w:rPr>
        <w:t>5</w:t>
      </w:r>
      <w:r w:rsidR="00530CEC" w:rsidRPr="001650AD">
        <w:rPr>
          <w:spacing w:val="0"/>
        </w:rPr>
        <w:t>)</w:t>
      </w:r>
    </w:p>
    <w:p w14:paraId="4FC49CF1" w14:textId="77777777" w:rsidR="00671E8E" w:rsidRDefault="00D85925" w:rsidP="00936E2E">
      <w:pPr>
        <w:pStyle w:val="UBFliesstext"/>
        <w:numPr>
          <w:ilvl w:val="0"/>
          <w:numId w:val="14"/>
        </w:numPr>
        <w:spacing w:before="120" w:after="160"/>
        <w:rPr>
          <w:spacing w:val="0"/>
        </w:rPr>
      </w:pPr>
      <w:r>
        <w:rPr>
          <w:spacing w:val="0"/>
        </w:rPr>
        <w:t>Ich kenne</w:t>
      </w:r>
      <w:r w:rsidR="00906AB8">
        <w:rPr>
          <w:spacing w:val="0"/>
        </w:rPr>
        <w:t xml:space="preserve"> die Verpflichtungen der Antragstellenden betr. finanzrechtlichen Vorgaben, finanziellen Eigenmitteln, Berichterstattung und Rückerstattung nichtverwendeter Mittel.</w:t>
      </w:r>
      <w:r w:rsidR="00543AB1">
        <w:rPr>
          <w:spacing w:val="0"/>
        </w:rPr>
        <w:t xml:space="preserve"> (</w:t>
      </w:r>
      <w:r w:rsidR="00172184">
        <w:rPr>
          <w:spacing w:val="0"/>
        </w:rPr>
        <w:t xml:space="preserve">Reglement </w:t>
      </w:r>
      <w:r w:rsidR="00543AB1">
        <w:rPr>
          <w:spacing w:val="0"/>
        </w:rPr>
        <w:t xml:space="preserve">Art. </w:t>
      </w:r>
      <w:r w:rsidR="005F6BF9">
        <w:rPr>
          <w:spacing w:val="0"/>
        </w:rPr>
        <w:t>10</w:t>
      </w:r>
      <w:r w:rsidR="00543AB1">
        <w:rPr>
          <w:spacing w:val="0"/>
        </w:rPr>
        <w:t>)</w:t>
      </w:r>
    </w:p>
    <w:p w14:paraId="44C5B1A0" w14:textId="77777777" w:rsidR="00D85925" w:rsidRPr="00FA40A3" w:rsidRDefault="00D85925" w:rsidP="00936E2E">
      <w:pPr>
        <w:pStyle w:val="UBFliesstext"/>
        <w:numPr>
          <w:ilvl w:val="0"/>
          <w:numId w:val="14"/>
        </w:numPr>
        <w:spacing w:before="120" w:after="160"/>
        <w:rPr>
          <w:spacing w:val="0"/>
        </w:rPr>
      </w:pPr>
      <w:r>
        <w:rPr>
          <w:rFonts w:cs="Arial"/>
        </w:rPr>
        <w:t>Ich kenne die Bestimmung, dass</w:t>
      </w:r>
      <w:r w:rsidRPr="00F75260">
        <w:rPr>
          <w:rFonts w:cs="Arial"/>
        </w:rPr>
        <w:t xml:space="preserve"> kein Rechtsanspruch auf die Entrichtung eines SISF-Beitrags</w:t>
      </w:r>
      <w:r>
        <w:rPr>
          <w:rFonts w:cs="Arial"/>
        </w:rPr>
        <w:t xml:space="preserve"> besteht und dass f</w:t>
      </w:r>
      <w:r w:rsidRPr="00F75260">
        <w:rPr>
          <w:rFonts w:cs="Arial"/>
        </w:rPr>
        <w:t>ür abgelehnte Anträge der Rechtsweg ausgeschlossen</w:t>
      </w:r>
      <w:r>
        <w:rPr>
          <w:rFonts w:cs="Arial"/>
        </w:rPr>
        <w:t xml:space="preserve"> ist</w:t>
      </w:r>
      <w:r w:rsidRPr="00F75260">
        <w:rPr>
          <w:rFonts w:cs="Arial"/>
        </w:rPr>
        <w:t>. (</w:t>
      </w:r>
      <w:r w:rsidR="00172184">
        <w:rPr>
          <w:rFonts w:cs="Arial"/>
        </w:rPr>
        <w:t xml:space="preserve">Reglement </w:t>
      </w:r>
      <w:r w:rsidRPr="00F75260">
        <w:rPr>
          <w:rFonts w:cs="Arial"/>
        </w:rPr>
        <w:t>Art. 2</w:t>
      </w:r>
      <w:r w:rsidR="00D27F93">
        <w:rPr>
          <w:rFonts w:cs="Arial"/>
        </w:rPr>
        <w:t>.3 und 2.4</w:t>
      </w:r>
      <w:r w:rsidRPr="00F75260">
        <w:rPr>
          <w:rFonts w:cs="Arial"/>
        </w:rPr>
        <w:t>)</w:t>
      </w:r>
    </w:p>
    <w:p w14:paraId="6F3C2C6D" w14:textId="77777777" w:rsidR="00FA40A3" w:rsidRDefault="00FA40A3" w:rsidP="00FA40A3">
      <w:pPr>
        <w:pStyle w:val="UBFliesstext"/>
        <w:spacing w:before="120" w:after="16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4954"/>
      </w:tblGrid>
      <w:tr w:rsidR="0003664F" w:rsidRPr="00505D8E" w14:paraId="344EA765" w14:textId="77777777" w:rsidTr="00CE6210">
        <w:tc>
          <w:tcPr>
            <w:tcW w:w="3823" w:type="dxa"/>
            <w:shd w:val="clear" w:color="auto" w:fill="BFBFBF" w:themeFill="background1" w:themeFillShade="BF"/>
            <w:vAlign w:val="center"/>
          </w:tcPr>
          <w:p w14:paraId="7281419D" w14:textId="77777777" w:rsidR="0003664F" w:rsidRPr="00505D8E" w:rsidRDefault="0003664F" w:rsidP="00A93D48">
            <w:pPr>
              <w:pStyle w:val="UBFliesstext"/>
              <w:spacing w:line="240" w:lineRule="auto"/>
              <w:rPr>
                <w:b/>
              </w:rPr>
            </w:pPr>
            <w:r w:rsidRPr="00505D8E">
              <w:rPr>
                <w:b/>
              </w:rPr>
              <w:t>Ort, Datum</w:t>
            </w:r>
          </w:p>
        </w:tc>
        <w:tc>
          <w:tcPr>
            <w:tcW w:w="4954" w:type="dxa"/>
            <w:shd w:val="clear" w:color="auto" w:fill="BFBFBF" w:themeFill="background1" w:themeFillShade="BF"/>
            <w:vAlign w:val="center"/>
          </w:tcPr>
          <w:p w14:paraId="63BF1327" w14:textId="77777777" w:rsidR="0003664F" w:rsidRPr="00505D8E" w:rsidRDefault="0003664F" w:rsidP="003433F9">
            <w:pPr>
              <w:pStyle w:val="UBFliesstext"/>
              <w:spacing w:line="240" w:lineRule="auto"/>
              <w:rPr>
                <w:b/>
              </w:rPr>
            </w:pPr>
            <w:r w:rsidRPr="00505D8E">
              <w:rPr>
                <w:b/>
              </w:rPr>
              <w:t>Unterschrift</w:t>
            </w:r>
            <w:r w:rsidR="00F6698B">
              <w:rPr>
                <w:b/>
              </w:rPr>
              <w:t xml:space="preserve"> </w:t>
            </w:r>
            <w:r w:rsidR="00F90639">
              <w:rPr>
                <w:b/>
              </w:rPr>
              <w:t>Antragsteller/in</w:t>
            </w:r>
            <w:r w:rsidR="005F6BF9">
              <w:rPr>
                <w:b/>
              </w:rPr>
              <w:t xml:space="preserve"> (</w:t>
            </w:r>
            <w:r w:rsidR="003433F9">
              <w:rPr>
                <w:b/>
              </w:rPr>
              <w:t>digital</w:t>
            </w:r>
            <w:r w:rsidR="005F6BF9">
              <w:rPr>
                <w:b/>
              </w:rPr>
              <w:t>)</w:t>
            </w:r>
          </w:p>
        </w:tc>
      </w:tr>
      <w:tr w:rsidR="0003664F" w14:paraId="096E96F9" w14:textId="77777777" w:rsidTr="00CE6210">
        <w:tc>
          <w:tcPr>
            <w:tcW w:w="3823" w:type="dxa"/>
            <w:shd w:val="clear" w:color="auto" w:fill="auto"/>
            <w:vAlign w:val="center"/>
          </w:tcPr>
          <w:p w14:paraId="48789A91" w14:textId="77777777" w:rsidR="0003664F" w:rsidRDefault="0003664F" w:rsidP="00A93D48">
            <w:pPr>
              <w:pStyle w:val="UBFliesstext"/>
              <w:spacing w:line="240" w:lineRule="auto"/>
            </w:pPr>
          </w:p>
          <w:p w14:paraId="55CE9473" w14:textId="77777777" w:rsidR="00B35DC7" w:rsidRDefault="00B35DC7" w:rsidP="00A93D48">
            <w:pPr>
              <w:pStyle w:val="UBFliesstext"/>
              <w:spacing w:line="240" w:lineRule="auto"/>
            </w:pPr>
          </w:p>
          <w:p w14:paraId="7121EF91" w14:textId="77777777" w:rsidR="00B35DC7" w:rsidRDefault="00B35DC7" w:rsidP="00A93D48">
            <w:pPr>
              <w:pStyle w:val="UBFliesstext"/>
              <w:spacing w:line="240" w:lineRule="auto"/>
            </w:pPr>
          </w:p>
          <w:p w14:paraId="3DF08E2E" w14:textId="77777777" w:rsidR="00B35DC7" w:rsidRDefault="00B35DC7" w:rsidP="00A93D48">
            <w:pPr>
              <w:pStyle w:val="UBFliesstext"/>
              <w:spacing w:line="240" w:lineRule="auto"/>
            </w:pPr>
          </w:p>
        </w:tc>
        <w:tc>
          <w:tcPr>
            <w:tcW w:w="4954" w:type="dxa"/>
            <w:shd w:val="clear" w:color="auto" w:fill="auto"/>
            <w:vAlign w:val="center"/>
          </w:tcPr>
          <w:p w14:paraId="508B41F8" w14:textId="77777777" w:rsidR="0003664F" w:rsidRDefault="0003664F" w:rsidP="00A93D48">
            <w:pPr>
              <w:pStyle w:val="UBFliesstext"/>
              <w:spacing w:line="240" w:lineRule="auto"/>
            </w:pPr>
          </w:p>
        </w:tc>
      </w:tr>
    </w:tbl>
    <w:p w14:paraId="72A273B2" w14:textId="77777777" w:rsidR="0003664F" w:rsidRDefault="0003664F" w:rsidP="00D85925">
      <w:pPr>
        <w:pStyle w:val="UBFliesstext"/>
        <w:tabs>
          <w:tab w:val="left" w:pos="284"/>
        </w:tabs>
      </w:pPr>
    </w:p>
    <w:sectPr w:rsidR="0003664F" w:rsidSect="003433F9">
      <w:footerReference w:type="default" r:id="rId14"/>
      <w:headerReference w:type="first" r:id="rId15"/>
      <w:footerReference w:type="first" r:id="rId16"/>
      <w:pgSz w:w="11906" w:h="16838" w:code="9"/>
      <w:pgMar w:top="1701" w:right="1418" w:bottom="1134" w:left="1701" w:header="1191" w:footer="680" w:gutter="0"/>
      <w:pgBorders w:offsetFrom="page">
        <w:top w:val="none" w:sz="44" w:space="20" w:color="115784" w:shadow="1"/>
        <w:left w:val="none" w:sz="79" w:space="23" w:color="1157A8" w:shadow="1"/>
        <w:bottom w:val="none" w:sz="79" w:space="0" w:color="0000A8" w:shadow="1"/>
        <w:right w:val="none" w:sz="0" w:space="4" w:color="3F07F5" w:shadow="1" w:frame="1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B162E" w14:textId="77777777" w:rsidR="00EB40E4" w:rsidRDefault="00EB40E4">
      <w:r>
        <w:separator/>
      </w:r>
    </w:p>
  </w:endnote>
  <w:endnote w:type="continuationSeparator" w:id="0">
    <w:p w14:paraId="7C688DBF" w14:textId="77777777" w:rsidR="00EB40E4" w:rsidRDefault="00EB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A8A0B" w14:textId="77777777" w:rsidR="00BA21FE" w:rsidRDefault="00BA21FE" w:rsidP="00FF5665">
    <w:pPr>
      <w:pStyle w:val="UBFusszeile"/>
      <w:tabs>
        <w:tab w:val="right" w:pos="8789"/>
      </w:tabs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E06CD9">
      <w:rPr>
        <w:noProof/>
      </w:rPr>
      <w:t>5</w:t>
    </w:r>
    <w:r>
      <w:fldChar w:fldCharType="end"/>
    </w:r>
    <w:r>
      <w:t>/</w:t>
    </w:r>
    <w:r w:rsidR="003622AB">
      <w:rPr>
        <w:noProof/>
      </w:rPr>
      <w:fldChar w:fldCharType="begin"/>
    </w:r>
    <w:r w:rsidR="003622AB">
      <w:rPr>
        <w:noProof/>
      </w:rPr>
      <w:instrText xml:space="preserve"> NUMPAGES  \* MERGEFORMAT </w:instrText>
    </w:r>
    <w:r w:rsidR="003622AB">
      <w:rPr>
        <w:noProof/>
      </w:rPr>
      <w:fldChar w:fldCharType="separate"/>
    </w:r>
    <w:r w:rsidR="00E06CD9">
      <w:rPr>
        <w:noProof/>
      </w:rPr>
      <w:t>5</w:t>
    </w:r>
    <w:r w:rsidR="003622A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FBC5" w14:textId="430E1102" w:rsidR="00BA21FE" w:rsidRPr="007810F6" w:rsidRDefault="00BA21FE">
    <w:pPr>
      <w:pStyle w:val="Fuzeile"/>
      <w:tabs>
        <w:tab w:val="left" w:pos="5443"/>
      </w:tabs>
      <w:rPr>
        <w:sz w:val="14"/>
        <w:szCs w:val="14"/>
      </w:rPr>
    </w:pPr>
    <w:r w:rsidRPr="007810F6">
      <w:rPr>
        <w:sz w:val="14"/>
        <w:szCs w:val="14"/>
      </w:rPr>
      <w:t xml:space="preserve">Seite </w:t>
    </w:r>
    <w:r w:rsidRPr="007810F6">
      <w:rPr>
        <w:sz w:val="14"/>
        <w:szCs w:val="14"/>
      </w:rPr>
      <w:fldChar w:fldCharType="begin"/>
    </w:r>
    <w:r w:rsidRPr="007810F6">
      <w:rPr>
        <w:sz w:val="14"/>
        <w:szCs w:val="14"/>
      </w:rPr>
      <w:instrText xml:space="preserve"> PAGE </w:instrText>
    </w:r>
    <w:r w:rsidRPr="007810F6">
      <w:rPr>
        <w:sz w:val="14"/>
        <w:szCs w:val="14"/>
      </w:rPr>
      <w:fldChar w:fldCharType="separate"/>
    </w:r>
    <w:r w:rsidR="00E06CD9">
      <w:rPr>
        <w:noProof/>
        <w:sz w:val="14"/>
        <w:szCs w:val="14"/>
      </w:rPr>
      <w:t>1</w:t>
    </w:r>
    <w:r w:rsidRPr="007810F6">
      <w:rPr>
        <w:sz w:val="14"/>
        <w:szCs w:val="14"/>
      </w:rPr>
      <w:fldChar w:fldCharType="end"/>
    </w:r>
    <w:r>
      <w:rPr>
        <w:sz w:val="14"/>
        <w:szCs w:val="14"/>
      </w:rPr>
      <w:t>/</w:t>
    </w:r>
    <w:r w:rsidRPr="007810F6">
      <w:rPr>
        <w:sz w:val="14"/>
        <w:szCs w:val="14"/>
      </w:rPr>
      <w:fldChar w:fldCharType="begin"/>
    </w:r>
    <w:r w:rsidRPr="007810F6">
      <w:rPr>
        <w:sz w:val="14"/>
        <w:szCs w:val="14"/>
      </w:rPr>
      <w:instrText xml:space="preserve"> NUMPAGES </w:instrText>
    </w:r>
    <w:r w:rsidRPr="007810F6">
      <w:rPr>
        <w:sz w:val="14"/>
        <w:szCs w:val="14"/>
      </w:rPr>
      <w:fldChar w:fldCharType="separate"/>
    </w:r>
    <w:r w:rsidR="00E06CD9">
      <w:rPr>
        <w:noProof/>
        <w:sz w:val="14"/>
        <w:szCs w:val="14"/>
      </w:rPr>
      <w:t>5</w:t>
    </w:r>
    <w:r w:rsidRPr="007810F6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942A4" w14:textId="77777777" w:rsidR="00EB40E4" w:rsidRDefault="00EB40E4">
      <w:r>
        <w:separator/>
      </w:r>
    </w:p>
  </w:footnote>
  <w:footnote w:type="continuationSeparator" w:id="0">
    <w:p w14:paraId="2E036FF7" w14:textId="77777777" w:rsidR="00EB40E4" w:rsidRDefault="00EB40E4">
      <w:r>
        <w:continuationSeparator/>
      </w:r>
    </w:p>
  </w:footnote>
  <w:footnote w:id="1">
    <w:p w14:paraId="6C26AE04" w14:textId="15D8250C" w:rsidR="00940B10" w:rsidRPr="00940B10" w:rsidRDefault="00940B10">
      <w:pPr>
        <w:pStyle w:val="Funotentext"/>
        <w:rPr>
          <w:sz w:val="16"/>
          <w:szCs w:val="16"/>
        </w:rPr>
      </w:pPr>
      <w:r w:rsidRPr="00940B10">
        <w:rPr>
          <w:rStyle w:val="Funotenzeichen"/>
          <w:sz w:val="16"/>
          <w:szCs w:val="16"/>
        </w:rPr>
        <w:footnoteRef/>
      </w:r>
      <w:r w:rsidRPr="00940B10">
        <w:rPr>
          <w:sz w:val="16"/>
          <w:szCs w:val="16"/>
        </w:rPr>
        <w:t xml:space="preserve"> </w:t>
      </w:r>
      <w:r>
        <w:rPr>
          <w:sz w:val="16"/>
          <w:szCs w:val="16"/>
        </w:rPr>
        <w:t>analog zu den</w:t>
      </w:r>
      <w:r w:rsidR="00C35E23">
        <w:rPr>
          <w:sz w:val="16"/>
          <w:szCs w:val="16"/>
        </w:rPr>
        <w:t xml:space="preserve"> alten oder neuen</w:t>
      </w:r>
      <w:r>
        <w:rPr>
          <w:sz w:val="16"/>
          <w:szCs w:val="16"/>
        </w:rPr>
        <w:t xml:space="preserve"> </w:t>
      </w:r>
      <w:hyperlink r:id="rId1" w:history="1">
        <w:r w:rsidRPr="00804574">
          <w:rPr>
            <w:rStyle w:val="Hyperlink"/>
            <w:sz w:val="16"/>
            <w:szCs w:val="16"/>
          </w:rPr>
          <w:t>Vorgaben bei SNF-Anträgen</w:t>
        </w:r>
      </w:hyperlink>
      <w:r w:rsidR="00804574">
        <w:rPr>
          <w:sz w:val="16"/>
          <w:szCs w:val="16"/>
        </w:rPr>
        <w:t>, max. 4 Seiten.</w:t>
      </w:r>
    </w:p>
  </w:footnote>
  <w:footnote w:id="2">
    <w:p w14:paraId="22EECE75" w14:textId="77777777" w:rsidR="009D2F02" w:rsidRPr="009D2F02" w:rsidRDefault="009D2F02">
      <w:pPr>
        <w:pStyle w:val="Funotentext"/>
        <w:rPr>
          <w:sz w:val="16"/>
          <w:szCs w:val="16"/>
        </w:rPr>
      </w:pPr>
      <w:r w:rsidRPr="009D2F02">
        <w:rPr>
          <w:rStyle w:val="Funotenzeichen"/>
          <w:sz w:val="16"/>
          <w:szCs w:val="16"/>
        </w:rPr>
        <w:footnoteRef/>
      </w:r>
      <w:r w:rsidRPr="009D2F02">
        <w:rPr>
          <w:sz w:val="16"/>
          <w:szCs w:val="16"/>
        </w:rPr>
        <w:t xml:space="preserve"> "published" und "in press" zugelassen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488EF" w14:textId="77777777" w:rsidR="00BA21FE" w:rsidRDefault="007E4730" w:rsidP="00AA28BF">
    <w:pPr>
      <w:pStyle w:val="Kopfzeile"/>
      <w:spacing w:before="1780"/>
      <w:jc w:val="right"/>
    </w:pPr>
    <w:r>
      <w:rPr>
        <w:noProof/>
        <w:sz w:val="20"/>
        <w:lang w:eastAsia="de-CH"/>
      </w:rPr>
      <w:drawing>
        <wp:anchor distT="0" distB="0" distL="114300" distR="114300" simplePos="0" relativeHeight="251659776" behindDoc="0" locked="0" layoutInCell="1" allowOverlap="0" wp14:anchorId="74E9224B" wp14:editId="2ED59640">
          <wp:simplePos x="0" y="0"/>
          <wp:positionH relativeFrom="page">
            <wp:posOffset>5508625</wp:posOffset>
          </wp:positionH>
          <wp:positionV relativeFrom="page">
            <wp:posOffset>756285</wp:posOffset>
          </wp:positionV>
          <wp:extent cx="1625600" cy="1252855"/>
          <wp:effectExtent l="0" t="0" r="0" b="4445"/>
          <wp:wrapNone/>
          <wp:docPr id="27" name="Bild 27" descr="ub_8p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ub_8pt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125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F1EA98" wp14:editId="25C19ECA">
              <wp:simplePos x="0" y="0"/>
              <wp:positionH relativeFrom="column">
                <wp:posOffset>-635</wp:posOffset>
              </wp:positionH>
              <wp:positionV relativeFrom="paragraph">
                <wp:posOffset>1478915</wp:posOffset>
              </wp:positionV>
              <wp:extent cx="3251200" cy="901700"/>
              <wp:effectExtent l="0" t="0" r="0" b="0"/>
              <wp:wrapNone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401015" w14:textId="77777777" w:rsidR="00BA21FE" w:rsidRDefault="00BA21FE" w:rsidP="008D6BD2">
                          <w:pPr>
                            <w:pStyle w:val="UBAdress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F1EA98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left:0;text-align:left;margin-left:-.05pt;margin-top:116.45pt;width:256pt;height:7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" filled="f" stroked="f">
              <v:textbox inset="0,0,0,0">
                <w:txbxContent>
                  <w:p w14:paraId="77401015" w14:textId="77777777" w:rsidR="00BA21FE" w:rsidRDefault="00BA21FE" w:rsidP="008D6BD2">
                    <w:pPr>
                      <w:pStyle w:val="UBAdressa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FF56F7F" wp14:editId="55C312E2">
              <wp:simplePos x="0" y="0"/>
              <wp:positionH relativeFrom="column">
                <wp:posOffset>-635</wp:posOffset>
              </wp:positionH>
              <wp:positionV relativeFrom="paragraph">
                <wp:posOffset>1212215</wp:posOffset>
              </wp:positionV>
              <wp:extent cx="3962400" cy="177800"/>
              <wp:effectExtent l="0" t="0" r="0" b="0"/>
              <wp:wrapNone/>
              <wp:docPr id="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A6D50" w14:textId="77777777" w:rsidR="00BA21FE" w:rsidRDefault="00BA21FE" w:rsidP="008D6BD2">
                          <w:pPr>
                            <w:pStyle w:val="UBAbsenderzeileOben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F56F7F" id="Text Box 20" o:spid="_x0000_s1028" type="#_x0000_t202" style="position:absolute;left:0;text-align:left;margin-left:-.05pt;margin-top:95.45pt;width:312pt;height:1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" filled="f" stroked="f">
              <v:textbox inset="0,0,0,0">
                <w:txbxContent>
                  <w:p w14:paraId="341A6D50" w14:textId="77777777" w:rsidR="00BA21FE" w:rsidRDefault="00BA21FE" w:rsidP="008D6BD2">
                    <w:pPr>
                      <w:pStyle w:val="UBAbsenderzeileOben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17C6C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95EF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F228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2129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E0C1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6828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7E1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6326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F52A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60D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79C8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47788E"/>
    <w:multiLevelType w:val="multilevel"/>
    <w:tmpl w:val="4CF6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E311CA"/>
    <w:multiLevelType w:val="hybridMultilevel"/>
    <w:tmpl w:val="8982DB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449EF"/>
    <w:multiLevelType w:val="hybridMultilevel"/>
    <w:tmpl w:val="2C9484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776B9B"/>
    <w:multiLevelType w:val="hybridMultilevel"/>
    <w:tmpl w:val="D9701704"/>
    <w:lvl w:ilvl="0" w:tplc="6400A81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EDB6CAC"/>
    <w:multiLevelType w:val="hybridMultilevel"/>
    <w:tmpl w:val="B75EFEF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460D14"/>
    <w:multiLevelType w:val="singleLevel"/>
    <w:tmpl w:val="C96A7D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7" w15:restartNumberingAfterBreak="0">
    <w:nsid w:val="573F5B48"/>
    <w:multiLevelType w:val="hybridMultilevel"/>
    <w:tmpl w:val="003413E6"/>
    <w:lvl w:ilvl="0" w:tplc="0E845E8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D13A71"/>
    <w:multiLevelType w:val="hybridMultilevel"/>
    <w:tmpl w:val="FA7AD4F2"/>
    <w:lvl w:ilvl="0" w:tplc="0F8E41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B5AA7"/>
    <w:multiLevelType w:val="hybridMultilevel"/>
    <w:tmpl w:val="FB324E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11A1E"/>
    <w:multiLevelType w:val="hybridMultilevel"/>
    <w:tmpl w:val="E28CAE0C"/>
    <w:lvl w:ilvl="0" w:tplc="89CCD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90388"/>
    <w:multiLevelType w:val="hybridMultilevel"/>
    <w:tmpl w:val="652A69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D415C"/>
    <w:multiLevelType w:val="hybridMultilevel"/>
    <w:tmpl w:val="643A5E86"/>
    <w:lvl w:ilvl="0" w:tplc="6400A8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36DB9"/>
    <w:multiLevelType w:val="hybridMultilevel"/>
    <w:tmpl w:val="4B28ADB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AA0EB2"/>
    <w:multiLevelType w:val="hybridMultilevel"/>
    <w:tmpl w:val="F432CA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175229">
    <w:abstractNumId w:val="10"/>
  </w:num>
  <w:num w:numId="2" w16cid:durableId="487017135">
    <w:abstractNumId w:val="8"/>
  </w:num>
  <w:num w:numId="3" w16cid:durableId="1481654712">
    <w:abstractNumId w:val="7"/>
  </w:num>
  <w:num w:numId="4" w16cid:durableId="1792166370">
    <w:abstractNumId w:val="6"/>
  </w:num>
  <w:num w:numId="5" w16cid:durableId="1106928788">
    <w:abstractNumId w:val="5"/>
  </w:num>
  <w:num w:numId="6" w16cid:durableId="320886655">
    <w:abstractNumId w:val="9"/>
  </w:num>
  <w:num w:numId="7" w16cid:durableId="1154180368">
    <w:abstractNumId w:val="4"/>
  </w:num>
  <w:num w:numId="8" w16cid:durableId="1921210548">
    <w:abstractNumId w:val="3"/>
  </w:num>
  <w:num w:numId="9" w16cid:durableId="925453231">
    <w:abstractNumId w:val="2"/>
  </w:num>
  <w:num w:numId="10" w16cid:durableId="1992058298">
    <w:abstractNumId w:val="1"/>
  </w:num>
  <w:num w:numId="11" w16cid:durableId="1318345238">
    <w:abstractNumId w:val="16"/>
  </w:num>
  <w:num w:numId="12" w16cid:durableId="1624774882">
    <w:abstractNumId w:val="0"/>
  </w:num>
  <w:num w:numId="13" w16cid:durableId="621771261">
    <w:abstractNumId w:val="13"/>
  </w:num>
  <w:num w:numId="14" w16cid:durableId="686096809">
    <w:abstractNumId w:val="17"/>
  </w:num>
  <w:num w:numId="15" w16cid:durableId="1457139081">
    <w:abstractNumId w:val="21"/>
  </w:num>
  <w:num w:numId="16" w16cid:durableId="1724331811">
    <w:abstractNumId w:val="22"/>
  </w:num>
  <w:num w:numId="17" w16cid:durableId="1103501501">
    <w:abstractNumId w:val="14"/>
  </w:num>
  <w:num w:numId="18" w16cid:durableId="209731391">
    <w:abstractNumId w:val="12"/>
  </w:num>
  <w:num w:numId="19" w16cid:durableId="1923947868">
    <w:abstractNumId w:val="23"/>
  </w:num>
  <w:num w:numId="20" w16cid:durableId="1874881433">
    <w:abstractNumId w:val="15"/>
  </w:num>
  <w:num w:numId="21" w16cid:durableId="2023971083">
    <w:abstractNumId w:val="19"/>
  </w:num>
  <w:num w:numId="22" w16cid:durableId="2065525548">
    <w:abstractNumId w:val="11"/>
  </w:num>
  <w:num w:numId="23" w16cid:durableId="1213930485">
    <w:abstractNumId w:val="24"/>
  </w:num>
  <w:num w:numId="24" w16cid:durableId="1457986171">
    <w:abstractNumId w:val="18"/>
  </w:num>
  <w:num w:numId="25" w16cid:durableId="100115946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BD2"/>
    <w:rsid w:val="00001E24"/>
    <w:rsid w:val="00005248"/>
    <w:rsid w:val="000137AE"/>
    <w:rsid w:val="0001794F"/>
    <w:rsid w:val="000250A2"/>
    <w:rsid w:val="000261E8"/>
    <w:rsid w:val="0003664F"/>
    <w:rsid w:val="00040E83"/>
    <w:rsid w:val="00042B30"/>
    <w:rsid w:val="00051A88"/>
    <w:rsid w:val="000523E2"/>
    <w:rsid w:val="00064426"/>
    <w:rsid w:val="0009102E"/>
    <w:rsid w:val="000A2B2B"/>
    <w:rsid w:val="000A7418"/>
    <w:rsid w:val="000B4E6D"/>
    <w:rsid w:val="000D4780"/>
    <w:rsid w:val="000E05A5"/>
    <w:rsid w:val="000F25C7"/>
    <w:rsid w:val="000F3566"/>
    <w:rsid w:val="000F4C3F"/>
    <w:rsid w:val="000F5E08"/>
    <w:rsid w:val="00105303"/>
    <w:rsid w:val="00105FF3"/>
    <w:rsid w:val="001065FC"/>
    <w:rsid w:val="00115D5F"/>
    <w:rsid w:val="00117DB4"/>
    <w:rsid w:val="00131ABB"/>
    <w:rsid w:val="00157E8F"/>
    <w:rsid w:val="00161DF9"/>
    <w:rsid w:val="001650AD"/>
    <w:rsid w:val="0016654C"/>
    <w:rsid w:val="00167140"/>
    <w:rsid w:val="0017013E"/>
    <w:rsid w:val="00171D5F"/>
    <w:rsid w:val="00172184"/>
    <w:rsid w:val="00173212"/>
    <w:rsid w:val="00192FA4"/>
    <w:rsid w:val="001A50B7"/>
    <w:rsid w:val="001B273A"/>
    <w:rsid w:val="001B55B7"/>
    <w:rsid w:val="001C0444"/>
    <w:rsid w:val="001D2855"/>
    <w:rsid w:val="001F107C"/>
    <w:rsid w:val="0020785C"/>
    <w:rsid w:val="00217518"/>
    <w:rsid w:val="00234E66"/>
    <w:rsid w:val="00252452"/>
    <w:rsid w:val="00257943"/>
    <w:rsid w:val="002620A2"/>
    <w:rsid w:val="0027380B"/>
    <w:rsid w:val="00277924"/>
    <w:rsid w:val="00280C9D"/>
    <w:rsid w:val="00280ECF"/>
    <w:rsid w:val="002856C3"/>
    <w:rsid w:val="002863B3"/>
    <w:rsid w:val="002901A5"/>
    <w:rsid w:val="00290A7C"/>
    <w:rsid w:val="002979A2"/>
    <w:rsid w:val="002A1969"/>
    <w:rsid w:val="002B06E3"/>
    <w:rsid w:val="002C15FE"/>
    <w:rsid w:val="0030605E"/>
    <w:rsid w:val="003433F9"/>
    <w:rsid w:val="003478DD"/>
    <w:rsid w:val="003622AB"/>
    <w:rsid w:val="0038505B"/>
    <w:rsid w:val="00393C74"/>
    <w:rsid w:val="003A2B17"/>
    <w:rsid w:val="003A3FD8"/>
    <w:rsid w:val="003A4F9D"/>
    <w:rsid w:val="003A7A0B"/>
    <w:rsid w:val="003B1CC0"/>
    <w:rsid w:val="003B4525"/>
    <w:rsid w:val="003C13F4"/>
    <w:rsid w:val="003D3A9C"/>
    <w:rsid w:val="003E3119"/>
    <w:rsid w:val="003F0894"/>
    <w:rsid w:val="0042551B"/>
    <w:rsid w:val="004452B5"/>
    <w:rsid w:val="004608F3"/>
    <w:rsid w:val="00474988"/>
    <w:rsid w:val="00476F1F"/>
    <w:rsid w:val="004848AB"/>
    <w:rsid w:val="004A2825"/>
    <w:rsid w:val="004B1D50"/>
    <w:rsid w:val="004B4678"/>
    <w:rsid w:val="004C1CC8"/>
    <w:rsid w:val="004C6875"/>
    <w:rsid w:val="004D0ABD"/>
    <w:rsid w:val="004E61F4"/>
    <w:rsid w:val="004F2322"/>
    <w:rsid w:val="00505D8E"/>
    <w:rsid w:val="005108DD"/>
    <w:rsid w:val="0051131A"/>
    <w:rsid w:val="00522DA0"/>
    <w:rsid w:val="005270FA"/>
    <w:rsid w:val="00530CEC"/>
    <w:rsid w:val="00535A95"/>
    <w:rsid w:val="00542CFD"/>
    <w:rsid w:val="00543AB1"/>
    <w:rsid w:val="0054419B"/>
    <w:rsid w:val="00544B8D"/>
    <w:rsid w:val="005456BE"/>
    <w:rsid w:val="00560062"/>
    <w:rsid w:val="005A0833"/>
    <w:rsid w:val="005B774C"/>
    <w:rsid w:val="005B78DF"/>
    <w:rsid w:val="005C5DDA"/>
    <w:rsid w:val="005E4706"/>
    <w:rsid w:val="005E57B3"/>
    <w:rsid w:val="005F2B57"/>
    <w:rsid w:val="005F5001"/>
    <w:rsid w:val="005F6BF9"/>
    <w:rsid w:val="00613083"/>
    <w:rsid w:val="00613CFD"/>
    <w:rsid w:val="00615045"/>
    <w:rsid w:val="00620EA3"/>
    <w:rsid w:val="00621DCC"/>
    <w:rsid w:val="00626C0A"/>
    <w:rsid w:val="00631DB7"/>
    <w:rsid w:val="0066675F"/>
    <w:rsid w:val="0067162C"/>
    <w:rsid w:val="00671E8E"/>
    <w:rsid w:val="00673EB5"/>
    <w:rsid w:val="00682AAB"/>
    <w:rsid w:val="006854BC"/>
    <w:rsid w:val="006B0126"/>
    <w:rsid w:val="006B092B"/>
    <w:rsid w:val="006B164E"/>
    <w:rsid w:val="006B6A99"/>
    <w:rsid w:val="006C3DC4"/>
    <w:rsid w:val="006C4AEB"/>
    <w:rsid w:val="006D036C"/>
    <w:rsid w:val="006D07F3"/>
    <w:rsid w:val="006D25E1"/>
    <w:rsid w:val="006D49DD"/>
    <w:rsid w:val="006D51B6"/>
    <w:rsid w:val="006D5B3F"/>
    <w:rsid w:val="006F2BB2"/>
    <w:rsid w:val="006F5DFA"/>
    <w:rsid w:val="007073A6"/>
    <w:rsid w:val="007117E5"/>
    <w:rsid w:val="00712922"/>
    <w:rsid w:val="00727082"/>
    <w:rsid w:val="0073004A"/>
    <w:rsid w:val="00735510"/>
    <w:rsid w:val="0073594A"/>
    <w:rsid w:val="0074171F"/>
    <w:rsid w:val="00741D67"/>
    <w:rsid w:val="00752202"/>
    <w:rsid w:val="00754DFF"/>
    <w:rsid w:val="00762643"/>
    <w:rsid w:val="007701AA"/>
    <w:rsid w:val="0077118F"/>
    <w:rsid w:val="00772B83"/>
    <w:rsid w:val="00772BCF"/>
    <w:rsid w:val="007810F6"/>
    <w:rsid w:val="00783C9E"/>
    <w:rsid w:val="007C73D2"/>
    <w:rsid w:val="007D10F0"/>
    <w:rsid w:val="007D2468"/>
    <w:rsid w:val="007E284D"/>
    <w:rsid w:val="007E4730"/>
    <w:rsid w:val="007F70A0"/>
    <w:rsid w:val="0080295F"/>
    <w:rsid w:val="00804574"/>
    <w:rsid w:val="008117AB"/>
    <w:rsid w:val="00812905"/>
    <w:rsid w:val="00834202"/>
    <w:rsid w:val="00851463"/>
    <w:rsid w:val="00861539"/>
    <w:rsid w:val="00864323"/>
    <w:rsid w:val="00865EF9"/>
    <w:rsid w:val="00867C98"/>
    <w:rsid w:val="00891A0D"/>
    <w:rsid w:val="008A1B66"/>
    <w:rsid w:val="008B24F3"/>
    <w:rsid w:val="008B447E"/>
    <w:rsid w:val="008B5670"/>
    <w:rsid w:val="008D0F17"/>
    <w:rsid w:val="008D6BD2"/>
    <w:rsid w:val="008D7CD0"/>
    <w:rsid w:val="008F6DCD"/>
    <w:rsid w:val="0090539B"/>
    <w:rsid w:val="00906AB8"/>
    <w:rsid w:val="00914645"/>
    <w:rsid w:val="00932776"/>
    <w:rsid w:val="00936E2E"/>
    <w:rsid w:val="00940B10"/>
    <w:rsid w:val="009544CA"/>
    <w:rsid w:val="00954971"/>
    <w:rsid w:val="00956674"/>
    <w:rsid w:val="00975225"/>
    <w:rsid w:val="00986D76"/>
    <w:rsid w:val="009D1CBC"/>
    <w:rsid w:val="009D2074"/>
    <w:rsid w:val="009D2F02"/>
    <w:rsid w:val="009D3504"/>
    <w:rsid w:val="009E718E"/>
    <w:rsid w:val="009F66B3"/>
    <w:rsid w:val="009F7B84"/>
    <w:rsid w:val="00A0159C"/>
    <w:rsid w:val="00A01F85"/>
    <w:rsid w:val="00A0356A"/>
    <w:rsid w:val="00A127A6"/>
    <w:rsid w:val="00A14FFC"/>
    <w:rsid w:val="00A21DD7"/>
    <w:rsid w:val="00A27961"/>
    <w:rsid w:val="00A33947"/>
    <w:rsid w:val="00A4023D"/>
    <w:rsid w:val="00A40864"/>
    <w:rsid w:val="00A5169D"/>
    <w:rsid w:val="00A5273C"/>
    <w:rsid w:val="00A57F79"/>
    <w:rsid w:val="00A64ACC"/>
    <w:rsid w:val="00A72462"/>
    <w:rsid w:val="00A763E4"/>
    <w:rsid w:val="00A82EA4"/>
    <w:rsid w:val="00A836FA"/>
    <w:rsid w:val="00A87425"/>
    <w:rsid w:val="00A93D48"/>
    <w:rsid w:val="00A97996"/>
    <w:rsid w:val="00AA0E5A"/>
    <w:rsid w:val="00AA28BF"/>
    <w:rsid w:val="00AB554B"/>
    <w:rsid w:val="00AD61C7"/>
    <w:rsid w:val="00AE5C4C"/>
    <w:rsid w:val="00AF2864"/>
    <w:rsid w:val="00AF3B08"/>
    <w:rsid w:val="00AF567F"/>
    <w:rsid w:val="00B006C3"/>
    <w:rsid w:val="00B02412"/>
    <w:rsid w:val="00B060A9"/>
    <w:rsid w:val="00B07481"/>
    <w:rsid w:val="00B11E0B"/>
    <w:rsid w:val="00B26BA1"/>
    <w:rsid w:val="00B35DC7"/>
    <w:rsid w:val="00B37062"/>
    <w:rsid w:val="00B42127"/>
    <w:rsid w:val="00B54721"/>
    <w:rsid w:val="00B5690F"/>
    <w:rsid w:val="00B646AF"/>
    <w:rsid w:val="00B8065C"/>
    <w:rsid w:val="00BA21FE"/>
    <w:rsid w:val="00BA2BE6"/>
    <w:rsid w:val="00BA4767"/>
    <w:rsid w:val="00BB0A97"/>
    <w:rsid w:val="00BB48D1"/>
    <w:rsid w:val="00BB6F17"/>
    <w:rsid w:val="00BD06DC"/>
    <w:rsid w:val="00BE0B29"/>
    <w:rsid w:val="00BE5C49"/>
    <w:rsid w:val="00BF3909"/>
    <w:rsid w:val="00BF5253"/>
    <w:rsid w:val="00C12724"/>
    <w:rsid w:val="00C208FA"/>
    <w:rsid w:val="00C24299"/>
    <w:rsid w:val="00C32963"/>
    <w:rsid w:val="00C35E23"/>
    <w:rsid w:val="00C41A9B"/>
    <w:rsid w:val="00C4710F"/>
    <w:rsid w:val="00C5015C"/>
    <w:rsid w:val="00C62D5C"/>
    <w:rsid w:val="00CC4E14"/>
    <w:rsid w:val="00CC61E4"/>
    <w:rsid w:val="00CD1A96"/>
    <w:rsid w:val="00CD466B"/>
    <w:rsid w:val="00CE1EC4"/>
    <w:rsid w:val="00CE6210"/>
    <w:rsid w:val="00CF3CC2"/>
    <w:rsid w:val="00CF7403"/>
    <w:rsid w:val="00D034B9"/>
    <w:rsid w:val="00D03D11"/>
    <w:rsid w:val="00D1467D"/>
    <w:rsid w:val="00D242B2"/>
    <w:rsid w:val="00D27F93"/>
    <w:rsid w:val="00D36428"/>
    <w:rsid w:val="00D42526"/>
    <w:rsid w:val="00D444F8"/>
    <w:rsid w:val="00D5681C"/>
    <w:rsid w:val="00D613F3"/>
    <w:rsid w:val="00D61B2F"/>
    <w:rsid w:val="00D62023"/>
    <w:rsid w:val="00D711ED"/>
    <w:rsid w:val="00D7312C"/>
    <w:rsid w:val="00D82C77"/>
    <w:rsid w:val="00D85925"/>
    <w:rsid w:val="00D94FCA"/>
    <w:rsid w:val="00DA2953"/>
    <w:rsid w:val="00DA54C8"/>
    <w:rsid w:val="00DA617F"/>
    <w:rsid w:val="00DB052E"/>
    <w:rsid w:val="00DB302E"/>
    <w:rsid w:val="00DB5269"/>
    <w:rsid w:val="00DB6EFE"/>
    <w:rsid w:val="00DC6BC9"/>
    <w:rsid w:val="00DC735F"/>
    <w:rsid w:val="00DC7692"/>
    <w:rsid w:val="00DD1444"/>
    <w:rsid w:val="00DE0E3E"/>
    <w:rsid w:val="00DE3E11"/>
    <w:rsid w:val="00DE5AD1"/>
    <w:rsid w:val="00DF252E"/>
    <w:rsid w:val="00DF7FD0"/>
    <w:rsid w:val="00E06CD9"/>
    <w:rsid w:val="00E070C0"/>
    <w:rsid w:val="00E076AE"/>
    <w:rsid w:val="00E278E7"/>
    <w:rsid w:val="00E30454"/>
    <w:rsid w:val="00E42061"/>
    <w:rsid w:val="00E46E22"/>
    <w:rsid w:val="00E5325D"/>
    <w:rsid w:val="00E555ED"/>
    <w:rsid w:val="00E566ED"/>
    <w:rsid w:val="00E616F6"/>
    <w:rsid w:val="00E620A5"/>
    <w:rsid w:val="00E626BE"/>
    <w:rsid w:val="00E66A43"/>
    <w:rsid w:val="00E67470"/>
    <w:rsid w:val="00E77674"/>
    <w:rsid w:val="00E86BDE"/>
    <w:rsid w:val="00E87FE6"/>
    <w:rsid w:val="00E97BD4"/>
    <w:rsid w:val="00EA0053"/>
    <w:rsid w:val="00EA22DB"/>
    <w:rsid w:val="00EA332D"/>
    <w:rsid w:val="00EA35FB"/>
    <w:rsid w:val="00EA4103"/>
    <w:rsid w:val="00EB40E4"/>
    <w:rsid w:val="00EC0D60"/>
    <w:rsid w:val="00EC292A"/>
    <w:rsid w:val="00EC3EB2"/>
    <w:rsid w:val="00EE0F67"/>
    <w:rsid w:val="00F12FA2"/>
    <w:rsid w:val="00F220F1"/>
    <w:rsid w:val="00F31120"/>
    <w:rsid w:val="00F3226E"/>
    <w:rsid w:val="00F40AB6"/>
    <w:rsid w:val="00F60C4F"/>
    <w:rsid w:val="00F612D9"/>
    <w:rsid w:val="00F61365"/>
    <w:rsid w:val="00F614F6"/>
    <w:rsid w:val="00F622FA"/>
    <w:rsid w:val="00F65349"/>
    <w:rsid w:val="00F6698B"/>
    <w:rsid w:val="00F7012E"/>
    <w:rsid w:val="00F725D7"/>
    <w:rsid w:val="00F84DBA"/>
    <w:rsid w:val="00F90639"/>
    <w:rsid w:val="00F92519"/>
    <w:rsid w:val="00F950EA"/>
    <w:rsid w:val="00FA29B7"/>
    <w:rsid w:val="00FA3C64"/>
    <w:rsid w:val="00FA40A3"/>
    <w:rsid w:val="00FB0E5A"/>
    <w:rsid w:val="00FC5AFF"/>
    <w:rsid w:val="00FD0040"/>
    <w:rsid w:val="00FD572E"/>
    <w:rsid w:val="00FE27DA"/>
    <w:rsid w:val="00FE3B5C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EFA3C69"/>
  <w15:docId w15:val="{006A124F-4B5E-4A7C-8AC4-7FB3E97A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B24F3"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rsid w:val="00A64ACC"/>
    <w:pPr>
      <w:keepNext/>
      <w:spacing w:before="270" w:after="160"/>
      <w:ind w:left="425" w:hanging="425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outlineLvl w:val="2"/>
    </w:pPr>
    <w:rPr>
      <w:sz w:val="20"/>
    </w:rPr>
  </w:style>
  <w:style w:type="paragraph" w:styleId="berschrift4">
    <w:name w:val="heading 4"/>
    <w:basedOn w:val="berschrift1"/>
    <w:next w:val="Standard"/>
    <w:qFormat/>
    <w:pPr>
      <w:outlineLvl w:val="3"/>
    </w:pPr>
    <w:rPr>
      <w:i/>
      <w:sz w:val="20"/>
    </w:r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Standard"/>
    <w:qFormat/>
    <w:pPr>
      <w:outlineLvl w:val="5"/>
    </w:pPr>
  </w:style>
  <w:style w:type="paragraph" w:styleId="berschrift7">
    <w:name w:val="heading 7"/>
    <w:basedOn w:val="berschrift4"/>
    <w:next w:val="Standard"/>
    <w:qFormat/>
    <w:pPr>
      <w:outlineLvl w:val="6"/>
    </w:pPr>
  </w:style>
  <w:style w:type="paragraph" w:styleId="berschrift8">
    <w:name w:val="heading 8"/>
    <w:basedOn w:val="berschrift4"/>
    <w:next w:val="Standard"/>
    <w:qFormat/>
    <w:pPr>
      <w:outlineLvl w:val="7"/>
    </w:pPr>
  </w:style>
  <w:style w:type="paragraph" w:styleId="berschrift9">
    <w:name w:val="heading 9"/>
    <w:basedOn w:val="berschrift4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</w:style>
  <w:style w:type="paragraph" w:styleId="Titel">
    <w:name w:val="Title"/>
    <w:basedOn w:val="berschrift1"/>
    <w:next w:val="Standard"/>
    <w:qFormat/>
    <w:pPr>
      <w:spacing w:after="0" w:line="270" w:lineRule="exact"/>
    </w:pPr>
  </w:style>
  <w:style w:type="paragraph" w:styleId="Beschriftung">
    <w:name w:val="caption"/>
    <w:basedOn w:val="Standard"/>
    <w:next w:val="Standard"/>
    <w:qFormat/>
    <w:rPr>
      <w:b/>
    </w:rPr>
  </w:style>
  <w:style w:type="paragraph" w:customStyle="1" w:styleId="UBAbsenderzeileOben">
    <w:name w:val="UB_AbsenderzeileOben"/>
    <w:basedOn w:val="UBFliesstext"/>
    <w:pPr>
      <w:spacing w:line="240" w:lineRule="auto"/>
    </w:pPr>
    <w:rPr>
      <w:spacing w:val="4"/>
      <w:sz w:val="14"/>
      <w:u w:val="single"/>
    </w:rPr>
  </w:style>
  <w:style w:type="paragraph" w:styleId="Fuzeile">
    <w:name w:val="footer"/>
    <w:basedOn w:val="Standard"/>
    <w:pPr>
      <w:tabs>
        <w:tab w:val="right" w:pos="9441"/>
      </w:tabs>
      <w:spacing w:line="300" w:lineRule="exact"/>
    </w:pPr>
    <w:rPr>
      <w:sz w:val="16"/>
    </w:rPr>
  </w:style>
  <w:style w:type="character" w:styleId="BesuchterLink">
    <w:name w:val="FollowedHyperlink"/>
    <w:rPr>
      <w:rFonts w:ascii="Arial" w:hAnsi="Arial"/>
      <w:color w:val="800080"/>
      <w:u w:val="single"/>
    </w:rPr>
  </w:style>
  <w:style w:type="character" w:styleId="Hyperlink">
    <w:name w:val="Hyperlink"/>
    <w:rPr>
      <w:rFonts w:ascii="Arial" w:hAnsi="Arial"/>
      <w:color w:val="0000FF"/>
      <w:u w:val="single"/>
    </w:rPr>
  </w:style>
  <w:style w:type="character" w:styleId="Kommentarzeichen">
    <w:name w:val="annotation reference"/>
    <w:semiHidden/>
    <w:rPr>
      <w:rFonts w:ascii="Arial" w:hAnsi="Arial"/>
      <w:sz w:val="16"/>
    </w:rPr>
  </w:style>
  <w:style w:type="paragraph" w:styleId="Kopfzeile">
    <w:name w:val="header"/>
    <w:basedOn w:val="Standard"/>
    <w:pPr>
      <w:spacing w:line="300" w:lineRule="exact"/>
    </w:pPr>
    <w:rPr>
      <w:b/>
      <w:sz w:val="22"/>
    </w:rPr>
  </w:style>
  <w:style w:type="paragraph" w:styleId="Makrotext">
    <w:name w:val="macro"/>
    <w:basedOn w:val="Standard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styleId="Seitenzahl">
    <w:name w:val="page number"/>
    <w:rPr>
      <w:rFonts w:ascii="ar" w:hAnsi="ar"/>
    </w:rPr>
  </w:style>
  <w:style w:type="character" w:styleId="Fett">
    <w:name w:val="Strong"/>
    <w:qFormat/>
    <w:rPr>
      <w:rFonts w:ascii="Arial" w:hAnsi="Arial"/>
      <w:b/>
    </w:rPr>
  </w:style>
  <w:style w:type="paragraph" w:styleId="Umschlagadresse">
    <w:name w:val="envelope address"/>
    <w:basedOn w:val="Standard"/>
    <w:next w:val="Standard"/>
    <w:pPr>
      <w:framePr w:w="4321" w:h="2160" w:hRule="exact" w:hSpace="142" w:vSpace="142" w:wrap="notBeside" w:hAnchor="page" w:xAlign="center" w:yAlign="bottom"/>
    </w:pPr>
  </w:style>
  <w:style w:type="paragraph" w:styleId="Untertitel">
    <w:name w:val="Subtitle"/>
    <w:basedOn w:val="berschrift3"/>
    <w:next w:val="Standard"/>
    <w:qFormat/>
  </w:style>
  <w:style w:type="character" w:styleId="Zeilennummer">
    <w:name w:val="line number"/>
    <w:rPr>
      <w:rFonts w:ascii="ar" w:hAnsi="ar"/>
    </w:rPr>
  </w:style>
  <w:style w:type="paragraph" w:styleId="RGV-berschrift">
    <w:name w:val="toa heading"/>
    <w:basedOn w:val="Standard"/>
    <w:next w:val="Standard"/>
    <w:semiHidden/>
  </w:style>
  <w:style w:type="paragraph" w:styleId="Rechtsgrundlagenverzeichnis">
    <w:name w:val="table of authorities"/>
    <w:basedOn w:val="Standard"/>
    <w:next w:val="Standard"/>
    <w:semiHidden/>
  </w:style>
  <w:style w:type="paragraph" w:customStyle="1" w:styleId="UBAdressat">
    <w:name w:val="UB_Adressat"/>
    <w:basedOn w:val="UBFliesstext"/>
    <w:pPr>
      <w:spacing w:line="220" w:lineRule="exact"/>
    </w:pPr>
    <w:rPr>
      <w:spacing w:val="4"/>
      <w:sz w:val="16"/>
    </w:rPr>
  </w:style>
  <w:style w:type="paragraph" w:customStyle="1" w:styleId="UBBetreff">
    <w:name w:val="UB_Betreff"/>
    <w:basedOn w:val="UBFliesstext"/>
    <w:next w:val="UBFliesstext"/>
    <w:pPr>
      <w:spacing w:before="440" w:after="360" w:line="240" w:lineRule="auto"/>
    </w:pPr>
    <w:rPr>
      <w:b/>
      <w:spacing w:val="4"/>
      <w:sz w:val="16"/>
    </w:rPr>
  </w:style>
  <w:style w:type="paragraph" w:customStyle="1" w:styleId="UBOrganisationfett">
    <w:name w:val="UB_Organisation_fett"/>
    <w:basedOn w:val="UBFliesstext"/>
    <w:pPr>
      <w:suppressAutoHyphens/>
      <w:spacing w:line="200" w:lineRule="exact"/>
    </w:pPr>
    <w:rPr>
      <w:b/>
      <w:spacing w:val="4"/>
      <w:sz w:val="16"/>
    </w:rPr>
  </w:style>
  <w:style w:type="paragraph" w:customStyle="1" w:styleId="UBOrganisationLeerzeile">
    <w:name w:val="UB_Organisation_Leerzeile"/>
    <w:basedOn w:val="UBFliesstext"/>
    <w:pPr>
      <w:suppressAutoHyphens/>
      <w:spacing w:line="100" w:lineRule="exact"/>
    </w:pPr>
    <w:rPr>
      <w:spacing w:val="4"/>
      <w:sz w:val="16"/>
    </w:rPr>
  </w:style>
  <w:style w:type="paragraph" w:customStyle="1" w:styleId="UBOrganisationnormal">
    <w:name w:val="UB_Organisation_normal"/>
    <w:basedOn w:val="UBFliesstext"/>
    <w:pPr>
      <w:suppressAutoHyphens/>
      <w:spacing w:line="200" w:lineRule="exact"/>
    </w:pPr>
    <w:rPr>
      <w:spacing w:val="4"/>
      <w:sz w:val="16"/>
    </w:rPr>
  </w:style>
  <w:style w:type="table" w:styleId="Tabellenraster">
    <w:name w:val="Table Grid"/>
    <w:basedOn w:val="NormaleTabelle"/>
    <w:rsid w:val="00E62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UBFliesstext">
    <w:name w:val="UB_Fliesstext"/>
    <w:pPr>
      <w:spacing w:line="297" w:lineRule="exact"/>
    </w:pPr>
    <w:rPr>
      <w:rFonts w:ascii="Arial" w:hAnsi="Arial"/>
      <w:spacing w:val="3"/>
      <w:lang w:eastAsia="de-DE"/>
    </w:rPr>
  </w:style>
  <w:style w:type="paragraph" w:customStyle="1" w:styleId="UBFusszeile">
    <w:name w:val="UB_Fusszeile"/>
    <w:basedOn w:val="UBFliesstext"/>
    <w:pPr>
      <w:suppressAutoHyphens/>
      <w:spacing w:line="169" w:lineRule="exact"/>
    </w:pPr>
    <w:rPr>
      <w:spacing w:val="4"/>
      <w:sz w:val="14"/>
    </w:rPr>
  </w:style>
  <w:style w:type="paragraph" w:customStyle="1" w:styleId="UBOrtDatum">
    <w:name w:val="UB_OrtDatum"/>
    <w:basedOn w:val="UBFliesstext"/>
    <w:next w:val="UBBetreff"/>
    <w:pPr>
      <w:spacing w:before="2440" w:line="220" w:lineRule="exact"/>
    </w:pPr>
    <w:rPr>
      <w:sz w:val="16"/>
    </w:rPr>
  </w:style>
  <w:style w:type="paragraph" w:customStyle="1" w:styleId="UBBeilagen">
    <w:name w:val="UB_Beilagen"/>
    <w:basedOn w:val="UBFliesstext"/>
    <w:pPr>
      <w:spacing w:line="220" w:lineRule="exact"/>
    </w:pPr>
    <w:rPr>
      <w:spacing w:val="4"/>
      <w:sz w:val="16"/>
    </w:rPr>
  </w:style>
  <w:style w:type="paragraph" w:customStyle="1" w:styleId="UBFaxTitel">
    <w:name w:val="UB_Fax_Titel"/>
    <w:basedOn w:val="UBFliesstext"/>
    <w:pPr>
      <w:spacing w:line="240" w:lineRule="auto"/>
    </w:pPr>
    <w:rPr>
      <w:b/>
      <w:spacing w:val="0"/>
      <w:sz w:val="48"/>
    </w:rPr>
  </w:style>
  <w:style w:type="paragraph" w:customStyle="1" w:styleId="UBFaxAdressat">
    <w:name w:val="UB_Fax_Adressat"/>
    <w:basedOn w:val="UBFliesstext"/>
    <w:pPr>
      <w:spacing w:line="397" w:lineRule="exact"/>
    </w:pPr>
    <w:rPr>
      <w:sz w:val="18"/>
    </w:rPr>
  </w:style>
  <w:style w:type="paragraph" w:customStyle="1" w:styleId="UBFaxAdressatFett">
    <w:name w:val="UB_Fax_Adressat_Fett"/>
    <w:basedOn w:val="UBFaxAdressat"/>
    <w:rPr>
      <w:b/>
    </w:rPr>
  </w:style>
  <w:style w:type="paragraph" w:customStyle="1" w:styleId="UBFusszeileGross">
    <w:name w:val="UB_Fusszeile_Gross"/>
    <w:basedOn w:val="UBFliesstext"/>
    <w:pPr>
      <w:spacing w:line="200" w:lineRule="exact"/>
    </w:pPr>
    <w:rPr>
      <w:spacing w:val="4"/>
      <w:sz w:val="16"/>
    </w:rPr>
  </w:style>
  <w:style w:type="paragraph" w:customStyle="1" w:styleId="UBKurzbriefBetreff">
    <w:name w:val="UB_Kurzbrief_Betreff"/>
    <w:basedOn w:val="UBFliesstext"/>
    <w:next w:val="UBFliesstext"/>
    <w:pPr>
      <w:spacing w:before="440" w:after="440" w:line="240" w:lineRule="auto"/>
    </w:pPr>
    <w:rPr>
      <w:b/>
      <w:spacing w:val="4"/>
      <w:sz w:val="16"/>
    </w:rPr>
  </w:style>
  <w:style w:type="paragraph" w:customStyle="1" w:styleId="UBFaxBetreff">
    <w:name w:val="UB_Fax_Betreff"/>
    <w:basedOn w:val="UBFliesstext"/>
    <w:next w:val="UBFliesstext"/>
    <w:pPr>
      <w:spacing w:before="3960" w:line="397" w:lineRule="exact"/>
    </w:pPr>
    <w:rPr>
      <w:b/>
      <w:sz w:val="18"/>
    </w:rPr>
  </w:style>
  <w:style w:type="paragraph" w:styleId="Sprechblasentext">
    <w:name w:val="Balloon Text"/>
    <w:basedOn w:val="Standard"/>
    <w:link w:val="SprechblasentextZchn"/>
    <w:rsid w:val="001701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7013E"/>
    <w:rPr>
      <w:rFonts w:ascii="Tahoma" w:hAnsi="Tahoma" w:cs="Tahoma"/>
      <w:sz w:val="16"/>
      <w:szCs w:val="16"/>
      <w:lang w:eastAsia="de-DE"/>
    </w:rPr>
  </w:style>
  <w:style w:type="paragraph" w:styleId="Kommentartext">
    <w:name w:val="annotation text"/>
    <w:basedOn w:val="Standard"/>
    <w:link w:val="KommentartextZchn"/>
    <w:rsid w:val="00AF3B08"/>
    <w:rPr>
      <w:sz w:val="24"/>
      <w:szCs w:val="24"/>
    </w:rPr>
  </w:style>
  <w:style w:type="character" w:customStyle="1" w:styleId="KommentartextZchn">
    <w:name w:val="Kommentartext Zchn"/>
    <w:link w:val="Kommentartext"/>
    <w:rsid w:val="00AF3B08"/>
    <w:rPr>
      <w:rFonts w:ascii="Arial" w:hAnsi="Arial"/>
      <w:sz w:val="24"/>
      <w:szCs w:val="24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AF3B08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AF3B08"/>
    <w:rPr>
      <w:rFonts w:ascii="Arial" w:hAnsi="Arial"/>
      <w:b/>
      <w:bCs/>
      <w:sz w:val="24"/>
      <w:szCs w:val="24"/>
      <w:lang w:val="de-CH" w:eastAsia="de-DE"/>
    </w:rPr>
  </w:style>
  <w:style w:type="paragraph" w:styleId="Funotentext">
    <w:name w:val="footnote text"/>
    <w:basedOn w:val="Standard"/>
    <w:link w:val="FunotentextZchn"/>
    <w:rsid w:val="00F950EA"/>
  </w:style>
  <w:style w:type="character" w:customStyle="1" w:styleId="FunotentextZchn">
    <w:name w:val="Fußnotentext Zchn"/>
    <w:basedOn w:val="Absatz-Standardschriftart"/>
    <w:link w:val="Funotentext"/>
    <w:rsid w:val="00F950EA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rsid w:val="00F950EA"/>
    <w:rPr>
      <w:vertAlign w:val="superscript"/>
    </w:rPr>
  </w:style>
  <w:style w:type="paragraph" w:customStyle="1" w:styleId="UBAbtFakInst">
    <w:name w:val="UB_Abt_Fak_Inst"/>
    <w:basedOn w:val="Standard"/>
    <w:rsid w:val="00DD1444"/>
    <w:rPr>
      <w:rFonts w:eastAsia="Times"/>
      <w:b/>
      <w:spacing w:val="4"/>
      <w:sz w:val="16"/>
      <w:lang w:val="de-DE" w:eastAsia="en-US"/>
    </w:rPr>
  </w:style>
  <w:style w:type="paragraph" w:styleId="StandardWeb">
    <w:name w:val="Normal (Web)"/>
    <w:basedOn w:val="Standard"/>
    <w:uiPriority w:val="99"/>
    <w:semiHidden/>
    <w:unhideWhenUsed/>
    <w:rsid w:val="00EA22D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F7012E"/>
    <w:pPr>
      <w:ind w:left="720"/>
      <w:contextualSpacing/>
    </w:pPr>
  </w:style>
  <w:style w:type="paragraph" w:styleId="berarbeitung">
    <w:name w:val="Revision"/>
    <w:hidden/>
    <w:uiPriority w:val="99"/>
    <w:semiHidden/>
    <w:rsid w:val="007C73D2"/>
    <w:rPr>
      <w:rFonts w:ascii="Arial" w:hAnsi="Arial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5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nibe.ch/unibe/portal/content/e152701/e322683/e325104/e759318/ul_rgl_sitem_insel_support_funds_ger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efanie.dobitz@unibe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be.ch/unibe/portal/content/e152701/e322683/e325104/e759318/ul_rgl_sitem_insel_support_funds_ger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nf.ch/de/foerderung/dokumente-downloads/Seiten/vorgaben-cv-liste-forschungsoutput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AA_MVUB_Dateien\Administration\neues%20CD%20Uni\Vorlage_Brief_Dobman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F1560EE9D8344595E4E3E65EF547B0" ma:contentTypeVersion="14" ma:contentTypeDescription="Ein neues Dokument erstellen." ma:contentTypeScope="" ma:versionID="bf47c675d244ceb71342129a1eb1377c">
  <xsd:schema xmlns:xsd="http://www.w3.org/2001/XMLSchema" xmlns:xs="http://www.w3.org/2001/XMLSchema" xmlns:p="http://schemas.microsoft.com/office/2006/metadata/properties" xmlns:ns2="5e845278-5fa3-4512-b94d-f5a9bcffb57e" xmlns:ns3="7330c9f8-e24f-4671-90a8-72f63cf5bf26" targetNamespace="http://schemas.microsoft.com/office/2006/metadata/properties" ma:root="true" ma:fieldsID="865bfe8d8abb0d999505dd3a5959989b" ns2:_="" ns3:_="">
    <xsd:import namespace="5e845278-5fa3-4512-b94d-f5a9bcffb57e"/>
    <xsd:import namespace="7330c9f8-e24f-4671-90a8-72f63cf5bf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45278-5fa3-4512-b94d-f5a9bcffb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a84686df-39cf-4bac-acb0-1572f53f1b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0c9f8-e24f-4671-90a8-72f63cf5bf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9ebd169-ec50-48fd-9d1a-4ca835e75c10}" ma:internalName="TaxCatchAll" ma:showField="CatchAllData" ma:web="7330c9f8-e24f-4671-90a8-72f63cf5bf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30c9f8-e24f-4671-90a8-72f63cf5bf26" xsi:nil="true"/>
    <lcf76f155ced4ddcb4097134ff3c332f xmlns="5e845278-5fa3-4512-b94d-f5a9bcffb57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A5E33-D900-4CEC-806F-BF313DED3015}"/>
</file>

<file path=customXml/itemProps2.xml><?xml version="1.0" encoding="utf-8"?>
<ds:datastoreItem xmlns:ds="http://schemas.openxmlformats.org/officeDocument/2006/customXml" ds:itemID="{0C247C7B-ED6C-4985-8F94-FFBEFF3853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A5DD73-BAD8-440C-A16B-5EEB8FD97F76}">
  <ds:schemaRefs>
    <ds:schemaRef ds:uri="http://schemas.microsoft.com/office/2006/metadata/properties"/>
    <ds:schemaRef ds:uri="http://schemas.microsoft.com/office/infopath/2007/PartnerControls"/>
    <ds:schemaRef ds:uri="7330c9f8-e24f-4671-90a8-72f63cf5bf26"/>
    <ds:schemaRef ds:uri="5e845278-5fa3-4512-b94d-f5a9bcffb57e"/>
  </ds:schemaRefs>
</ds:datastoreItem>
</file>

<file path=customXml/itemProps4.xml><?xml version="1.0" encoding="utf-8"?>
<ds:datastoreItem xmlns:ds="http://schemas.openxmlformats.org/officeDocument/2006/customXml" ds:itemID="{F93A8519-6203-44F9-B65B-2B783AB6758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400387a-212f-43ea-ac7f-77aa12d7977e}" enabled="0" method="" siteId="{d400387a-212f-43ea-ac7f-77aa12d7977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F:\AAA_MVUB_Dateien\Administration\neues CD Uni\Vorlage_Brief_Dobmann.dot</Template>
  <TotalTime>0</TotalTime>
  <Pages>9</Pages>
  <Words>1108</Words>
  <Characters>6986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Word-Dokumentvorlage Version 1.2 (Multilanguage)</vt:lpstr>
      <vt:lpstr>Word-Dokumentvorlage Version 1.2 (Multilanguage)</vt:lpstr>
    </vt:vector>
  </TitlesOfParts>
  <Company>Universität Bern</Company>
  <LinksUpToDate>false</LinksUpToDate>
  <CharactersWithSpaces>8078</CharactersWithSpaces>
  <SharedDoc>false</SharedDoc>
  <HLinks>
    <vt:vector size="6" baseType="variant"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mailto:matthias.hirt@research.unibe.ch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Word-Dokumentvorlage Version 1.2 (Multilanguage)</dc:title>
  <dc:creator>Dobitz, Stefanie (RESEARCH)</dc:creator>
  <cp:lastModifiedBy>Dobitz, Stefanie (RESEARCH)</cp:lastModifiedBy>
  <cp:revision>5</cp:revision>
  <cp:lastPrinted>2019-01-09T14:36:00Z</cp:lastPrinted>
  <dcterms:created xsi:type="dcterms:W3CDTF">2023-08-21T11:53:00Z</dcterms:created>
  <dcterms:modified xsi:type="dcterms:W3CDTF">2023-08-21T11:55:00Z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0x0101006CF1560EE9D8344595E4E3E65EF547B0</vt:lpwstr>
  </property>
  <property fmtid="{D5CDD505-2E9C-101B-9397-08002B2CF9AE}" pid="3" name="MediaServiceImageTags">
    <vt:lpwstr/>
  </property>
</Properties>
</file>